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E10C" w14:textId="77777777" w:rsidR="00ED5823" w:rsidRDefault="00ED5823" w:rsidP="00ED5823">
      <w:pPr>
        <w:pStyle w:val="HWLEHead"/>
      </w:pPr>
      <w:r>
        <w:t>Eden Rise Village Shopping Centre</w:t>
      </w:r>
    </w:p>
    <w:p w14:paraId="45A7539D" w14:textId="128F6A2A" w:rsidR="00ED5823" w:rsidRDefault="00043162" w:rsidP="00ED5823">
      <w:pPr>
        <w:pStyle w:val="HWLEHead"/>
      </w:pPr>
      <w:r>
        <w:t>Spend and Win</w:t>
      </w:r>
      <w:r w:rsidR="00C65889">
        <w:t xml:space="preserve"> Promotion – </w:t>
      </w:r>
      <w:r>
        <w:t>Christmas</w:t>
      </w:r>
    </w:p>
    <w:p w14:paraId="3F3F8819" w14:textId="77777777" w:rsidR="00ED5823" w:rsidRDefault="00ED5823" w:rsidP="00ED5823">
      <w:pPr>
        <w:pStyle w:val="HWLEHead"/>
      </w:pPr>
      <w:r>
        <w:t>Competition T</w:t>
      </w:r>
      <w:r w:rsidRPr="007C7544">
        <w:t xml:space="preserve">erms and </w:t>
      </w:r>
      <w:r>
        <w:t>C</w:t>
      </w:r>
      <w:r w:rsidRPr="007C7544">
        <w:t>onditions</w:t>
      </w:r>
    </w:p>
    <w:p w14:paraId="3E7C8A05" w14:textId="381B5CDF" w:rsidR="00ED5823" w:rsidRDefault="000D02C9" w:rsidP="00ED5823">
      <w:pPr>
        <w:pStyle w:val="HWLESubhead"/>
      </w:pPr>
      <w:r>
        <w:t>Overview</w:t>
      </w:r>
    </w:p>
    <w:p w14:paraId="4AC7A7CD" w14:textId="298FCD4C" w:rsidR="00ED5823" w:rsidRPr="00D245A8" w:rsidRDefault="00ED5823" w:rsidP="00A6023A">
      <w:pPr>
        <w:pStyle w:val="HWLELvl1"/>
      </w:pPr>
      <w:r>
        <w:t xml:space="preserve">The promoter of this competition is </w:t>
      </w:r>
      <w:r w:rsidR="00A6023A">
        <w:t xml:space="preserve">Jones Lang Lasalle (VIC) PTY LTD ABN 28 004 582 423 </w:t>
      </w:r>
      <w:r>
        <w:t>(</w:t>
      </w:r>
      <w:r w:rsidRPr="00A6023A">
        <w:rPr>
          <w:b/>
        </w:rPr>
        <w:t>Promoter</w:t>
      </w:r>
      <w:r>
        <w:t xml:space="preserve">), acting as managing agent of the Eden Rise Village Shopping Centre located at </w:t>
      </w:r>
      <w:r w:rsidRPr="009D7C70">
        <w:t>1 O'Shea Road, Berwick</w:t>
      </w:r>
      <w:r>
        <w:t>, Victoria,</w:t>
      </w:r>
      <w:r w:rsidRPr="009D7C70">
        <w:t xml:space="preserve"> 3806</w:t>
      </w:r>
      <w:r>
        <w:t>.</w:t>
      </w:r>
      <w:r w:rsidRPr="0093394B">
        <w:t xml:space="preserve">  </w:t>
      </w:r>
      <w:proofErr w:type="gramStart"/>
      <w:r>
        <w:t xml:space="preserve">Telephone </w:t>
      </w:r>
      <w:r w:rsidR="00BB0023">
        <w:t xml:space="preserve"> 03</w:t>
      </w:r>
      <w:proofErr w:type="gramEnd"/>
      <w:r w:rsidR="00BB0023">
        <w:t xml:space="preserve"> 8786 8266</w:t>
      </w:r>
    </w:p>
    <w:p w14:paraId="687D2FF9" w14:textId="266F5188" w:rsidR="00ED5823" w:rsidRDefault="00ED5823" w:rsidP="00ED5823">
      <w:pPr>
        <w:pStyle w:val="HWLELvl1"/>
      </w:pPr>
      <w:r w:rsidRPr="0013357D">
        <w:t xml:space="preserve">Information on </w:t>
      </w:r>
      <w:r>
        <w:t xml:space="preserve">prizes and </w:t>
      </w:r>
      <w:r w:rsidRPr="0013357D">
        <w:t xml:space="preserve">how to </w:t>
      </w:r>
      <w:r>
        <w:t xml:space="preserve">participate </w:t>
      </w:r>
      <w:r w:rsidRPr="0013357D">
        <w:t xml:space="preserve">form part of these Terms and Conditions. </w:t>
      </w:r>
      <w:r>
        <w:t xml:space="preserve"> By participating in the </w:t>
      </w:r>
      <w:r w:rsidR="00345B8A">
        <w:t>Quick Wins</w:t>
      </w:r>
      <w:r w:rsidR="00470C66">
        <w:t xml:space="preserve"> Promotion </w:t>
      </w:r>
      <w:r>
        <w:t>(</w:t>
      </w:r>
      <w:r w:rsidRPr="00FE3B87">
        <w:rPr>
          <w:b/>
        </w:rPr>
        <w:t>Competition</w:t>
      </w:r>
      <w:r>
        <w:t>), entrants agree to be bound by these Terms and Conditions.</w:t>
      </w:r>
    </w:p>
    <w:p w14:paraId="25A64EC2" w14:textId="77777777" w:rsidR="00ED5823" w:rsidRDefault="00ED5823" w:rsidP="00ED5823">
      <w:pPr>
        <w:pStyle w:val="HWLESubhead"/>
      </w:pPr>
      <w:r>
        <w:t>How to Enter</w:t>
      </w:r>
    </w:p>
    <w:p w14:paraId="6E03BA75" w14:textId="01C444CF" w:rsidR="00ED5823" w:rsidRPr="00837FC6" w:rsidRDefault="00ED5823" w:rsidP="00837FC6">
      <w:pPr>
        <w:pStyle w:val="HWLELvl1"/>
        <w:rPr>
          <w:szCs w:val="20"/>
        </w:rPr>
      </w:pPr>
      <w:r>
        <w:t xml:space="preserve">Entries open </w:t>
      </w:r>
      <w:r w:rsidR="00837FC6">
        <w:t xml:space="preserve">on </w:t>
      </w:r>
      <w:r w:rsidR="00160999">
        <w:t xml:space="preserve">Monday 28 November 2023 </w:t>
      </w:r>
      <w:r>
        <w:t>and</w:t>
      </w:r>
      <w:r w:rsidRPr="00265347">
        <w:t xml:space="preserve"> closes at </w:t>
      </w:r>
      <w:r w:rsidRPr="00837FC6">
        <w:t>AEDST</w:t>
      </w:r>
      <w:r w:rsidRPr="00265347">
        <w:t xml:space="preserve"> </w:t>
      </w:r>
      <w:r w:rsidR="003C6EBF">
        <w:t>Friday 1</w:t>
      </w:r>
      <w:r w:rsidR="00160999">
        <w:t>5</w:t>
      </w:r>
      <w:r w:rsidR="003C6EBF">
        <w:t xml:space="preserve"> </w:t>
      </w:r>
      <w:r w:rsidR="00160999">
        <w:t xml:space="preserve">December </w:t>
      </w:r>
      <w:r w:rsidR="003C6EBF">
        <w:t xml:space="preserve">2023 at </w:t>
      </w:r>
      <w:r w:rsidR="00160999">
        <w:t>5pm</w:t>
      </w:r>
      <w:r w:rsidR="00837FC6">
        <w:t>.</w:t>
      </w:r>
      <w:r>
        <w:t xml:space="preserve"> (</w:t>
      </w:r>
      <w:r w:rsidRPr="00683782">
        <w:rPr>
          <w:b/>
        </w:rPr>
        <w:t>Competition Period</w:t>
      </w:r>
      <w:r>
        <w:t>).</w:t>
      </w:r>
      <w:r w:rsidRPr="00683782">
        <w:t xml:space="preserve"> </w:t>
      </w:r>
      <w:r>
        <w:t xml:space="preserve"> </w:t>
      </w:r>
      <w:r w:rsidRPr="00683782">
        <w:t>Entries received outside the</w:t>
      </w:r>
      <w:r>
        <w:t xml:space="preserve"> </w:t>
      </w:r>
      <w:r w:rsidRPr="00683782">
        <w:t>Competition Period will not be eligible.</w:t>
      </w:r>
      <w:r w:rsidR="00837FC6" w:rsidRPr="00837FC6">
        <w:rPr>
          <w:rFonts w:eastAsia="Times New Roman" w:cs="Arial"/>
          <w:color w:val="050505"/>
          <w:szCs w:val="20"/>
          <w:lang w:eastAsia="en-AU"/>
        </w:rPr>
        <w:t xml:space="preserve"> </w:t>
      </w:r>
    </w:p>
    <w:p w14:paraId="20151DEE" w14:textId="2FFC5352" w:rsidR="00ED5823" w:rsidRDefault="00ED5823" w:rsidP="00ED5823">
      <w:pPr>
        <w:pStyle w:val="HWLELvl1"/>
      </w:pPr>
      <w:r w:rsidRPr="00683782">
        <w:t>To enter the Competition, during the Competition Period</w:t>
      </w:r>
      <w:r>
        <w:t>:</w:t>
      </w:r>
    </w:p>
    <w:p w14:paraId="7B5AD2B5" w14:textId="77777777" w:rsidR="00160999" w:rsidRDefault="00ED5823" w:rsidP="00ED5823">
      <w:pPr>
        <w:pStyle w:val="HWLELvl3"/>
      </w:pPr>
      <w:r>
        <w:t>an entrant</w:t>
      </w:r>
      <w:r w:rsidRPr="00683782">
        <w:t xml:space="preserve"> must</w:t>
      </w:r>
      <w:r w:rsidR="00160999">
        <w:t xml:space="preserve"> spend $25 in one transaction at any Eden Rise Village Retailer</w:t>
      </w:r>
    </w:p>
    <w:p w14:paraId="24B06D10" w14:textId="77777777" w:rsidR="00160999" w:rsidRDefault="00160999" w:rsidP="00ED5823">
      <w:pPr>
        <w:pStyle w:val="HWLELvl3"/>
      </w:pPr>
      <w:r>
        <w:t>on the back of their receipt, the entrant must print their full name, email address and phone number</w:t>
      </w:r>
    </w:p>
    <w:p w14:paraId="18356DC6" w14:textId="77777777" w:rsidR="00160999" w:rsidRDefault="00160999" w:rsidP="00ED5823">
      <w:pPr>
        <w:pStyle w:val="HWLELvl3"/>
      </w:pPr>
      <w:r>
        <w:t>the entrant must then drop the receipt into the barrel located in the Aldi mall</w:t>
      </w:r>
    </w:p>
    <w:p w14:paraId="1C0ABCBE" w14:textId="01E475BA" w:rsidR="00ED5823" w:rsidRPr="00964C38" w:rsidRDefault="00ED5823" w:rsidP="00160999">
      <w:pPr>
        <w:pStyle w:val="HWLELvl3"/>
        <w:numPr>
          <w:ilvl w:val="0"/>
          <w:numId w:val="0"/>
        </w:numPr>
        <w:ind w:left="1418" w:hanging="709"/>
      </w:pPr>
      <w:r>
        <w:t>Provided all entry criteria have been fulfilled, the entrant will receive an entry into the</w:t>
      </w:r>
      <w:r w:rsidR="00160999">
        <w:t xml:space="preserve"> </w:t>
      </w:r>
      <w:r>
        <w:t>Competition</w:t>
      </w:r>
      <w:r w:rsidR="00160999">
        <w:t xml:space="preserve"> for every receipt supplied</w:t>
      </w:r>
      <w:r>
        <w:t>.</w:t>
      </w:r>
    </w:p>
    <w:p w14:paraId="4CE78060" w14:textId="77777777" w:rsidR="00ED5823" w:rsidRDefault="00ED5823" w:rsidP="00ED5823">
      <w:pPr>
        <w:pStyle w:val="HWLESubhead"/>
      </w:pPr>
      <w:r>
        <w:t>Eligibility</w:t>
      </w:r>
    </w:p>
    <w:p w14:paraId="6834C541" w14:textId="77777777" w:rsidR="00ED5823" w:rsidRDefault="00ED5823" w:rsidP="00ED5823">
      <w:pPr>
        <w:pStyle w:val="HWLELvl1"/>
      </w:pPr>
      <w:r>
        <w:t>The following eligibility criteria apply:</w:t>
      </w:r>
    </w:p>
    <w:p w14:paraId="4B803B69" w14:textId="77777777" w:rsidR="00ED5823" w:rsidRDefault="00ED5823" w:rsidP="00ED5823">
      <w:pPr>
        <w:pStyle w:val="HWLELvl3"/>
      </w:pPr>
      <w:r>
        <w:t xml:space="preserve">The Competition is only open to residents of Victoria, </w:t>
      </w:r>
      <w:proofErr w:type="gramStart"/>
      <w:r>
        <w:t>Australia;</w:t>
      </w:r>
      <w:proofErr w:type="gramEnd"/>
    </w:p>
    <w:p w14:paraId="1173FB19" w14:textId="77777777" w:rsidR="00ED5823" w:rsidRDefault="00ED5823" w:rsidP="00ED5823">
      <w:pPr>
        <w:pStyle w:val="HWLELvl3"/>
      </w:pPr>
      <w:r>
        <w:t xml:space="preserve">Entrants must be 18 years of age or </w:t>
      </w:r>
      <w:proofErr w:type="gramStart"/>
      <w:r>
        <w:t>older;</w:t>
      </w:r>
      <w:proofErr w:type="gramEnd"/>
    </w:p>
    <w:p w14:paraId="29749A4B" w14:textId="77777777" w:rsidR="00ED5823" w:rsidRDefault="00ED5823" w:rsidP="00ED5823">
      <w:pPr>
        <w:pStyle w:val="HWLELvl3"/>
      </w:pPr>
      <w:r>
        <w:t>Entrants must provide the requested contact information so that they can be notified if they win; and</w:t>
      </w:r>
    </w:p>
    <w:p w14:paraId="794FE92A" w14:textId="77777777" w:rsidR="00ED5823" w:rsidRDefault="00ED5823" w:rsidP="00ED5823">
      <w:pPr>
        <w:pStyle w:val="HWLELvl3"/>
      </w:pPr>
      <w:r>
        <w:t xml:space="preserve">Employees and directors of the Promoter, any Eden Rise Village Shopping Centre retailers, and their immediate families are ineligible. </w:t>
      </w:r>
      <w:r w:rsidRPr="00D245A8">
        <w:t xml:space="preserve">‘Immediate family’ </w:t>
      </w:r>
      <w:r>
        <w:t>means</w:t>
      </w:r>
      <w:r w:rsidRPr="00D245A8">
        <w:t xml:space="preserve"> spouse, partner, parent, child, </w:t>
      </w:r>
      <w:proofErr w:type="gramStart"/>
      <w:r w:rsidRPr="00D245A8">
        <w:t>stepchild</w:t>
      </w:r>
      <w:proofErr w:type="gramEnd"/>
      <w:r w:rsidRPr="00D245A8">
        <w:t xml:space="preserve"> or sibling, whether or not </w:t>
      </w:r>
      <w:r>
        <w:t>they live in the same household</w:t>
      </w:r>
      <w:r w:rsidRPr="00D245A8">
        <w:t>.</w:t>
      </w:r>
    </w:p>
    <w:p w14:paraId="09B0D9C3" w14:textId="04A5F7E1" w:rsidR="00ED5823" w:rsidRDefault="00470C66" w:rsidP="00ED5823">
      <w:pPr>
        <w:pStyle w:val="HWLELvl1"/>
      </w:pPr>
      <w:r>
        <w:t>Entries are unlimited</w:t>
      </w:r>
      <w:r w:rsidR="00ED5823">
        <w:t>.</w:t>
      </w:r>
    </w:p>
    <w:p w14:paraId="0E76E8D2" w14:textId="77777777" w:rsidR="00ED5823" w:rsidRDefault="00ED5823" w:rsidP="00ED5823">
      <w:pPr>
        <w:pStyle w:val="HWLELvl1"/>
      </w:pPr>
      <w:r>
        <w:t xml:space="preserve">The Promoter may verify the validity of entries and the identity and eligibility of entrants at any time. The Promoter reserves the right to disqualify any entrant who does not comply with the Terms and Conditions or who tampers with (or whom the Promoter reasonably suspects has </w:t>
      </w:r>
      <w:r>
        <w:lastRenderedPageBreak/>
        <w:t xml:space="preserve">tampered with) the entry process or the winner selection process or who has otherwise been fraudulent </w:t>
      </w:r>
      <w:proofErr w:type="gramStart"/>
      <w:r>
        <w:t>in the course of</w:t>
      </w:r>
      <w:proofErr w:type="gramEnd"/>
      <w:r>
        <w:t xml:space="preserve"> the Competition.</w:t>
      </w:r>
    </w:p>
    <w:p w14:paraId="02CE7B7D" w14:textId="77777777" w:rsidR="00ED5823" w:rsidRDefault="00ED5823" w:rsidP="00ED5823">
      <w:pPr>
        <w:pStyle w:val="HWLELvl1"/>
      </w:pPr>
      <w:r>
        <w:t>The Promoter accepts no responsibility for lost, misplaced, late or misdirected entries.</w:t>
      </w:r>
    </w:p>
    <w:p w14:paraId="46640A8E" w14:textId="77777777" w:rsidR="00ED5823" w:rsidRDefault="00ED5823" w:rsidP="00ED5823">
      <w:pPr>
        <w:pStyle w:val="HWLELvl1"/>
      </w:pPr>
      <w:r>
        <w:t>If requested by the Promoter, an entrant must provide evidence of eligibility to the Promoter.</w:t>
      </w:r>
    </w:p>
    <w:p w14:paraId="06F5C082" w14:textId="77777777" w:rsidR="00ED5823" w:rsidRDefault="00ED5823" w:rsidP="00ED5823">
      <w:pPr>
        <w:pStyle w:val="HWLESubhead"/>
      </w:pPr>
      <w:r>
        <w:t>Winner selection and notification</w:t>
      </w:r>
    </w:p>
    <w:p w14:paraId="1CE6FA52" w14:textId="63EDA456" w:rsidR="00ED5823" w:rsidRDefault="00ED5823" w:rsidP="00ED5823">
      <w:pPr>
        <w:pStyle w:val="HWLELvl1"/>
      </w:pPr>
      <w:r>
        <w:t>The</w:t>
      </w:r>
      <w:r w:rsidR="00160999">
        <w:t xml:space="preserve">re will be three (3) draws held at Eden Rise Village on the following dates: Saturday 2 December at 10am, Saturday 9 December at 10am and Saturday 16 December at 9am. </w:t>
      </w:r>
      <w:r>
        <w:t xml:space="preserve"> </w:t>
      </w:r>
    </w:p>
    <w:p w14:paraId="641DCD04" w14:textId="0DC76EC3" w:rsidR="00ED5823" w:rsidRDefault="00ED5823" w:rsidP="00ED5823">
      <w:pPr>
        <w:pStyle w:val="HWLELvl1"/>
      </w:pPr>
      <w:r>
        <w:t xml:space="preserve">The drawn </w:t>
      </w:r>
      <w:r w:rsidRPr="002C4F08">
        <w:t>winner</w:t>
      </w:r>
      <w:r w:rsidR="00160999">
        <w:t>s</w:t>
      </w:r>
      <w:r w:rsidR="003B4ED6">
        <w:t xml:space="preserve"> </w:t>
      </w:r>
      <w:r w:rsidRPr="002C4F08">
        <w:t xml:space="preserve">will be notified </w:t>
      </w:r>
      <w:r>
        <w:t xml:space="preserve">by the Promoter within two days of the draw and </w:t>
      </w:r>
      <w:r w:rsidRPr="00D245A8">
        <w:t xml:space="preserve">will be </w:t>
      </w:r>
      <w:r>
        <w:t xml:space="preserve">announced </w:t>
      </w:r>
      <w:r w:rsidRPr="00D245A8">
        <w:t xml:space="preserve">on the </w:t>
      </w:r>
      <w:r w:rsidRPr="000D789C">
        <w:t xml:space="preserve">Eden Rise Village Shopping Centre </w:t>
      </w:r>
      <w:r>
        <w:t xml:space="preserve">on its Facebook profile at </w:t>
      </w:r>
      <w:hyperlink r:id="rId8" w:history="1">
        <w:r w:rsidRPr="00E065EA">
          <w:rPr>
            <w:rStyle w:val="Hyperlink"/>
            <w:rFonts w:cstheme="minorBidi"/>
          </w:rPr>
          <w:t>www.facebook.com/edenrisevillage/</w:t>
        </w:r>
      </w:hyperlink>
      <w:r>
        <w:t xml:space="preserve"> and its Instagram profile at </w:t>
      </w:r>
      <w:hyperlink r:id="rId9" w:history="1">
        <w:r w:rsidRPr="00BE1AF4">
          <w:rPr>
            <w:rStyle w:val="Hyperlink"/>
            <w:rFonts w:cstheme="minorBidi"/>
          </w:rPr>
          <w:t>www.instagram.com/edenrisevillageberwick/</w:t>
        </w:r>
      </w:hyperlink>
      <w:r>
        <w:t>.</w:t>
      </w:r>
    </w:p>
    <w:p w14:paraId="520D0CB9" w14:textId="6DD7B4FA" w:rsidR="00ED5823" w:rsidRDefault="00ED5823" w:rsidP="003B4ED6">
      <w:pPr>
        <w:pStyle w:val="HWLELvl1"/>
      </w:pPr>
      <w:r w:rsidRPr="00D245A8">
        <w:t xml:space="preserve">If </w:t>
      </w:r>
      <w:r>
        <w:t xml:space="preserve">a drawn winner has not claimed a prize within 3 months of the draw, the prize will be forfeited.  The Promoter will conduct a further draw </w:t>
      </w:r>
      <w:r w:rsidR="00160999">
        <w:t>on March 4</w:t>
      </w:r>
      <w:r w:rsidR="00160999" w:rsidRPr="00160999">
        <w:rPr>
          <w:vertAlign w:val="superscript"/>
        </w:rPr>
        <w:t>th</w:t>
      </w:r>
      <w:proofErr w:type="gramStart"/>
      <w:r w:rsidR="00160999">
        <w:t xml:space="preserve"> 2024</w:t>
      </w:r>
      <w:proofErr w:type="gramEnd"/>
      <w:r w:rsidR="00160999">
        <w:t xml:space="preserve"> at 9am </w:t>
      </w:r>
      <w:r w:rsidR="003B4ED6" w:rsidRPr="00837FC6">
        <w:t>AEDST</w:t>
      </w:r>
      <w:r w:rsidRPr="00265347">
        <w:t xml:space="preserve"> at </w:t>
      </w:r>
      <w:r>
        <w:t>the same place as the original draw, in order to award any unclaimed prize, subject to any written directions from applicable government lottery authorities.  Any w</w:t>
      </w:r>
      <w:r w:rsidRPr="00AA048E">
        <w:t xml:space="preserve">inner </w:t>
      </w:r>
      <w:r>
        <w:t xml:space="preserve">selected in the unclaimed prize draw </w:t>
      </w:r>
      <w:r w:rsidRPr="00AA048E">
        <w:t>will be announced on the Eden Rise Village Shopping Centre website.</w:t>
      </w:r>
      <w:r w:rsidR="003B4ED6">
        <w:t xml:space="preserve"> </w:t>
      </w:r>
      <w:r>
        <w:t>Prize details</w:t>
      </w:r>
    </w:p>
    <w:p w14:paraId="6EE588C3" w14:textId="3E7EF069" w:rsidR="00D83889" w:rsidRDefault="00160999" w:rsidP="00ED5823">
      <w:pPr>
        <w:pStyle w:val="HWLELvl1"/>
      </w:pPr>
      <w:r>
        <w:t>The</w:t>
      </w:r>
      <w:r w:rsidR="00D83889">
        <w:t xml:space="preserve"> prize pool for each week is as follows: </w:t>
      </w:r>
    </w:p>
    <w:p w14:paraId="26D9BA26" w14:textId="4D3E7DFB" w:rsidR="00D83889" w:rsidRDefault="00D83889" w:rsidP="00D83889">
      <w:pPr>
        <w:pStyle w:val="HWLELvl1"/>
        <w:numPr>
          <w:ilvl w:val="0"/>
          <w:numId w:val="0"/>
        </w:numPr>
        <w:ind w:left="709"/>
      </w:pPr>
      <w:r>
        <w:t>Saturday 2</w:t>
      </w:r>
      <w:r w:rsidRPr="00D83889">
        <w:rPr>
          <w:vertAlign w:val="superscript"/>
        </w:rPr>
        <w:t>nd</w:t>
      </w:r>
      <w:r>
        <w:t xml:space="preserve"> December Draw:</w:t>
      </w:r>
    </w:p>
    <w:p w14:paraId="70AF4271" w14:textId="77777777" w:rsidR="00D83889" w:rsidRDefault="00D83889" w:rsidP="00D83889">
      <w:pPr>
        <w:pStyle w:val="HWLELvl3"/>
        <w:numPr>
          <w:ilvl w:val="0"/>
          <w:numId w:val="0"/>
        </w:numPr>
        <w:ind w:left="1418"/>
        <w:rPr>
          <w:rFonts w:ascii="Calibri" w:hAnsi="Calibri"/>
          <w:color w:val="FF0000"/>
        </w:rPr>
      </w:pPr>
      <w:r>
        <w:t xml:space="preserve">$100 </w:t>
      </w:r>
      <w:r w:rsidRPr="00D83889">
        <w:t xml:space="preserve">voucher to Five Sparrows </w:t>
      </w:r>
    </w:p>
    <w:p w14:paraId="002A26C8" w14:textId="12266772" w:rsidR="00D83889" w:rsidRPr="00D83889" w:rsidRDefault="00D83889" w:rsidP="00D83889">
      <w:pPr>
        <w:pStyle w:val="HWLELvl3"/>
        <w:numPr>
          <w:ilvl w:val="0"/>
          <w:numId w:val="0"/>
        </w:numPr>
        <w:ind w:left="1418"/>
        <w:rPr>
          <w:color w:val="FF0000"/>
        </w:rPr>
      </w:pPr>
      <w:r>
        <w:t xml:space="preserve">$100 Voucher to </w:t>
      </w:r>
      <w:proofErr w:type="spellStart"/>
      <w:r>
        <w:t>Kovo</w:t>
      </w:r>
      <w:proofErr w:type="spellEnd"/>
      <w:r>
        <w:t xml:space="preserve"> Hair </w:t>
      </w:r>
    </w:p>
    <w:p w14:paraId="4B76E117" w14:textId="1C05CA8C" w:rsidR="00D83889" w:rsidRDefault="00D83889" w:rsidP="00D83889">
      <w:pPr>
        <w:pStyle w:val="HWLELvl1"/>
        <w:numPr>
          <w:ilvl w:val="0"/>
          <w:numId w:val="0"/>
        </w:numPr>
        <w:ind w:left="709"/>
      </w:pPr>
      <w:r>
        <w:t>Saturday 9</w:t>
      </w:r>
      <w:r w:rsidRPr="00D83889">
        <w:rPr>
          <w:vertAlign w:val="superscript"/>
        </w:rPr>
        <w:t>th</w:t>
      </w:r>
      <w:r>
        <w:t xml:space="preserve"> December Draw: </w:t>
      </w:r>
    </w:p>
    <w:p w14:paraId="6A42C4E0" w14:textId="77777777" w:rsidR="00D83889" w:rsidRDefault="00D83889" w:rsidP="00D83889">
      <w:pPr>
        <w:pStyle w:val="HWLELvl1"/>
        <w:numPr>
          <w:ilvl w:val="0"/>
          <w:numId w:val="0"/>
        </w:numPr>
        <w:ind w:left="1418"/>
        <w:rPr>
          <w:color w:val="FF0000"/>
        </w:rPr>
      </w:pPr>
      <w:r>
        <w:t xml:space="preserve">$100 voucher from </w:t>
      </w:r>
      <w:proofErr w:type="spellStart"/>
      <w:r>
        <w:t>Liquorland</w:t>
      </w:r>
      <w:proofErr w:type="spellEnd"/>
    </w:p>
    <w:p w14:paraId="14EBF170" w14:textId="665B4592" w:rsidR="00D83889" w:rsidRDefault="00D83889" w:rsidP="00D83889">
      <w:pPr>
        <w:pStyle w:val="HWLELvl1"/>
        <w:numPr>
          <w:ilvl w:val="0"/>
          <w:numId w:val="0"/>
        </w:numPr>
        <w:ind w:left="1418"/>
      </w:pPr>
      <w:r>
        <w:t>$100 Voucher to Mocha Mojo</w:t>
      </w:r>
    </w:p>
    <w:p w14:paraId="54BD0999" w14:textId="3B64610D" w:rsidR="00D83889" w:rsidRDefault="00D83889" w:rsidP="00D83889">
      <w:pPr>
        <w:pStyle w:val="HWLELvl1"/>
        <w:numPr>
          <w:ilvl w:val="0"/>
          <w:numId w:val="0"/>
        </w:numPr>
        <w:ind w:left="709"/>
      </w:pPr>
      <w:r>
        <w:t>Saturday 16</w:t>
      </w:r>
      <w:r w:rsidRPr="00D83889">
        <w:rPr>
          <w:vertAlign w:val="superscript"/>
        </w:rPr>
        <w:t>th</w:t>
      </w:r>
      <w:r>
        <w:t xml:space="preserve"> December Draw:</w:t>
      </w:r>
    </w:p>
    <w:p w14:paraId="18693DDF" w14:textId="77777777" w:rsidR="00D83889" w:rsidRDefault="00D83889" w:rsidP="00D83889">
      <w:pPr>
        <w:pStyle w:val="HWLELvl1"/>
        <w:numPr>
          <w:ilvl w:val="0"/>
          <w:numId w:val="0"/>
        </w:numPr>
        <w:ind w:left="1418"/>
        <w:rPr>
          <w:color w:val="FF0000"/>
        </w:rPr>
      </w:pPr>
      <w:r>
        <w:t xml:space="preserve">$100 voucher to Gippsland Meats – purchase after assignment has been completed </w:t>
      </w:r>
    </w:p>
    <w:p w14:paraId="18774F95" w14:textId="77777777" w:rsidR="00D83889" w:rsidRDefault="00D83889" w:rsidP="00D83889">
      <w:pPr>
        <w:pStyle w:val="HWLELvl1"/>
        <w:numPr>
          <w:ilvl w:val="0"/>
          <w:numId w:val="0"/>
        </w:numPr>
        <w:ind w:left="1418"/>
        <w:rPr>
          <w:color w:val="FF0000"/>
        </w:rPr>
      </w:pPr>
      <w:r>
        <w:t xml:space="preserve">$100 Voucher to Bakers Delight </w:t>
      </w:r>
    </w:p>
    <w:p w14:paraId="3A64783C" w14:textId="77777777" w:rsidR="00D83889" w:rsidRDefault="00D83889" w:rsidP="00D83889">
      <w:pPr>
        <w:pStyle w:val="HWLELvl1"/>
        <w:numPr>
          <w:ilvl w:val="0"/>
          <w:numId w:val="0"/>
        </w:numPr>
        <w:ind w:left="709"/>
      </w:pPr>
    </w:p>
    <w:p w14:paraId="782FA703" w14:textId="50922871" w:rsidR="003B4ED6" w:rsidRDefault="00ED5823" w:rsidP="003B4ED6">
      <w:pPr>
        <w:pStyle w:val="HWLELvl1"/>
      </w:pPr>
      <w:r>
        <w:t>Total value of all prizes is $</w:t>
      </w:r>
      <w:r w:rsidR="00D83889">
        <w:t>600</w:t>
      </w:r>
    </w:p>
    <w:p w14:paraId="2657CF05" w14:textId="57270CE8" w:rsidR="00ED5823" w:rsidRDefault="00ED5823" w:rsidP="003B4ED6">
      <w:pPr>
        <w:pStyle w:val="HWLELvl1"/>
      </w:pPr>
      <w:proofErr w:type="gramStart"/>
      <w:r>
        <w:t>In the event that</w:t>
      </w:r>
      <w:proofErr w:type="gramEnd"/>
      <w:r>
        <w:t xml:space="preserve"> a prize is not reasonably available due to circumstances beyond the control of the Promoter, the Promoter reserves the right to substitute any prize (or part of a prize) for a prize of equal or higher value and similar specification.</w:t>
      </w:r>
    </w:p>
    <w:p w14:paraId="11ADCADC" w14:textId="77777777" w:rsidR="00ED5823" w:rsidRDefault="00ED5823" w:rsidP="00ED5823">
      <w:pPr>
        <w:pStyle w:val="HWLELvl1"/>
      </w:pPr>
      <w:r>
        <w:t>A prize is not transferable or exchangeable and cannot be taken as cash unless otherwise specified in the prize description.</w:t>
      </w:r>
    </w:p>
    <w:p w14:paraId="534C1DCE" w14:textId="6A975649" w:rsidR="00ED5823" w:rsidRPr="004E3B7E" w:rsidRDefault="00ED5823" w:rsidP="00ED5823">
      <w:pPr>
        <w:pStyle w:val="HWLELvl1"/>
        <w:rPr>
          <w:rFonts w:cs="Helvetica"/>
          <w:shd w:val="clear" w:color="auto" w:fill="FFFFFF"/>
        </w:rPr>
      </w:pPr>
      <w:r w:rsidRPr="004E3B7E">
        <w:rPr>
          <w:rFonts w:cs="Helvetica"/>
          <w:shd w:val="clear" w:color="auto" w:fill="FFFFFF"/>
        </w:rPr>
        <w:lastRenderedPageBreak/>
        <w:t xml:space="preserve">All ancillary costs associated with claiming and using a prize </w:t>
      </w:r>
      <w:r w:rsidR="00345B8A">
        <w:rPr>
          <w:rFonts w:cs="Helvetica"/>
          <w:shd w:val="clear" w:color="auto" w:fill="FFFFFF"/>
        </w:rPr>
        <w:t>will</w:t>
      </w:r>
      <w:r w:rsidRPr="004E3B7E">
        <w:rPr>
          <w:rFonts w:cs="Helvetica"/>
          <w:shd w:val="clear" w:color="auto" w:fill="FFFFFF"/>
        </w:rPr>
        <w:t xml:space="preserve"> be the responsibility of the winner</w:t>
      </w:r>
      <w:r>
        <w:rPr>
          <w:rFonts w:cs="Helvetica"/>
          <w:shd w:val="clear" w:color="auto" w:fill="FFFFFF"/>
        </w:rPr>
        <w:t>, except for any costs specified in these Terms and Conditions as being part of the prize</w:t>
      </w:r>
      <w:r w:rsidRPr="004E3B7E">
        <w:rPr>
          <w:rFonts w:cs="Helvetica"/>
          <w:shd w:val="clear" w:color="auto" w:fill="FFFFFF"/>
        </w:rPr>
        <w:t>.</w:t>
      </w:r>
    </w:p>
    <w:p w14:paraId="2A205768" w14:textId="77777777" w:rsidR="00ED5823" w:rsidRDefault="00ED5823" w:rsidP="00ED5823">
      <w:pPr>
        <w:pStyle w:val="HWLESubhead"/>
      </w:pPr>
      <w:r>
        <w:t>General</w:t>
      </w:r>
    </w:p>
    <w:p w14:paraId="35C5F604" w14:textId="77777777" w:rsidR="00ED5823" w:rsidRPr="00AA1ADE" w:rsidRDefault="00ED5823" w:rsidP="00ED5823">
      <w:pPr>
        <w:pStyle w:val="HWLELvl1"/>
        <w:rPr>
          <w:shd w:val="clear" w:color="auto" w:fill="FFFFFF"/>
        </w:rPr>
      </w:pPr>
      <w:r w:rsidRPr="00AA1ADE">
        <w:rPr>
          <w:shd w:val="clear" w:color="auto" w:fill="FFFFFF"/>
        </w:rPr>
        <w:t>The Promoter collects personal information provided by entrants, such as their name, contact details and social media handle.  This is collected for the purpose of conducting the Competition, verifying entrants' eligibility, notifying winners</w:t>
      </w:r>
      <w:r>
        <w:rPr>
          <w:shd w:val="clear" w:color="auto" w:fill="FFFFFF"/>
        </w:rPr>
        <w:t>,</w:t>
      </w:r>
      <w:r w:rsidRPr="00AA1ADE">
        <w:rPr>
          <w:shd w:val="clear" w:color="auto" w:fill="FFFFFF"/>
        </w:rPr>
        <w:t xml:space="preserve"> validating prize </w:t>
      </w:r>
      <w:proofErr w:type="gramStart"/>
      <w:r w:rsidRPr="00AA1ADE">
        <w:rPr>
          <w:shd w:val="clear" w:color="auto" w:fill="FFFFFF"/>
        </w:rPr>
        <w:t>claims</w:t>
      </w:r>
      <w:proofErr w:type="gramEnd"/>
      <w:r>
        <w:rPr>
          <w:shd w:val="clear" w:color="auto" w:fill="FFFFFF"/>
        </w:rPr>
        <w:t xml:space="preserve"> and undertaking any investigations to ensure the proper conduct of the Competition</w:t>
      </w:r>
      <w:r w:rsidRPr="00AA1ADE">
        <w:rPr>
          <w:shd w:val="clear" w:color="auto" w:fill="FFFFFF"/>
        </w:rPr>
        <w:t xml:space="preserve">.  If the requested information is not provided, individuals may not be able to participate in the Competition or claim a prize.  Entrants’ personal information may be disclosed to </w:t>
      </w:r>
      <w:r>
        <w:t>applicable government lottery authorities</w:t>
      </w:r>
      <w:r w:rsidRPr="00AA1ADE">
        <w:rPr>
          <w:shd w:val="clear" w:color="auto" w:fill="FFFFFF"/>
        </w:rPr>
        <w:t xml:space="preserve"> and winners’ names published as specified in these Terms and Conditions or as required by law.  Each entrant cons</w:t>
      </w:r>
      <w:r>
        <w:rPr>
          <w:shd w:val="clear" w:color="auto" w:fill="FFFFFF"/>
        </w:rPr>
        <w:t>ents to the Promoter using the</w:t>
      </w:r>
      <w:r w:rsidRPr="00AA1ADE">
        <w:rPr>
          <w:shd w:val="clear" w:color="auto" w:fill="FFFFFF"/>
        </w:rPr>
        <w:t xml:space="preserve"> personal information provided for the purposes </w:t>
      </w:r>
      <w:r>
        <w:rPr>
          <w:shd w:val="clear" w:color="auto" w:fill="FFFFFF"/>
        </w:rPr>
        <w:t>set out in these Terms and Conditions.</w:t>
      </w:r>
    </w:p>
    <w:p w14:paraId="067BCB01" w14:textId="77777777" w:rsidR="00ED5823" w:rsidRPr="009B2FB2" w:rsidRDefault="00ED5823" w:rsidP="00ED5823">
      <w:pPr>
        <w:pStyle w:val="HWLELvl1"/>
        <w:rPr>
          <w:shd w:val="clear" w:color="auto" w:fill="FFFFFF"/>
        </w:rPr>
      </w:pPr>
      <w:r w:rsidRPr="00AE4280">
        <w:rPr>
          <w:shd w:val="clear" w:color="auto" w:fill="FFFFFF"/>
        </w:rPr>
        <w:t xml:space="preserve">The </w:t>
      </w:r>
      <w:r>
        <w:rPr>
          <w:shd w:val="clear" w:color="auto" w:fill="FFFFFF"/>
        </w:rPr>
        <w:t>Promoter's</w:t>
      </w:r>
      <w:r w:rsidRPr="00AE4280">
        <w:rPr>
          <w:shd w:val="clear" w:color="auto" w:fill="FFFFFF"/>
        </w:rPr>
        <w:t xml:space="preserve"> </w:t>
      </w:r>
      <w:r>
        <w:rPr>
          <w:shd w:val="clear" w:color="auto" w:fill="FFFFFF"/>
        </w:rPr>
        <w:t>P</w:t>
      </w:r>
      <w:r w:rsidRPr="00AE4280">
        <w:rPr>
          <w:shd w:val="clear" w:color="auto" w:fill="FFFFFF"/>
        </w:rPr>
        <w:t xml:space="preserve">rivacy </w:t>
      </w:r>
      <w:r>
        <w:rPr>
          <w:shd w:val="clear" w:color="auto" w:fill="FFFFFF"/>
        </w:rPr>
        <w:t>P</w:t>
      </w:r>
      <w:r w:rsidRPr="00AE4280">
        <w:rPr>
          <w:shd w:val="clear" w:color="auto" w:fill="FFFFFF"/>
        </w:rPr>
        <w:t xml:space="preserve">olicy </w:t>
      </w:r>
      <w:r>
        <w:rPr>
          <w:shd w:val="clear" w:color="auto" w:fill="FFFFFF"/>
        </w:rPr>
        <w:t>is available</w:t>
      </w:r>
      <w:r w:rsidRPr="00AE4280">
        <w:rPr>
          <w:shd w:val="clear" w:color="auto" w:fill="FFFFFF"/>
        </w:rPr>
        <w:t xml:space="preserve"> at </w:t>
      </w:r>
      <w:hyperlink r:id="rId10" w:history="1">
        <w:r w:rsidRPr="00BE1AF4">
          <w:rPr>
            <w:rStyle w:val="Hyperlink"/>
            <w:rFonts w:cs="Helvetica"/>
            <w:shd w:val="clear" w:color="auto" w:fill="FFFFFF"/>
          </w:rPr>
          <w:t>https://www.nevpask.com.au/privacy-policy/</w:t>
        </w:r>
      </w:hyperlink>
      <w:r w:rsidRPr="00AE4280">
        <w:rPr>
          <w:shd w:val="clear" w:color="auto" w:fill="FFFFFF"/>
        </w:rPr>
        <w:t xml:space="preserve">. </w:t>
      </w:r>
      <w:r>
        <w:rPr>
          <w:shd w:val="clear" w:color="auto" w:fill="FFFFFF"/>
        </w:rPr>
        <w:t xml:space="preserve"> The P</w:t>
      </w:r>
      <w:r w:rsidRPr="00AE4280">
        <w:rPr>
          <w:shd w:val="clear" w:color="auto" w:fill="FFFFFF"/>
        </w:rPr>
        <w:t xml:space="preserve">rivacy </w:t>
      </w:r>
      <w:r>
        <w:rPr>
          <w:shd w:val="clear" w:color="auto" w:fill="FFFFFF"/>
        </w:rPr>
        <w:t>P</w:t>
      </w:r>
      <w:r w:rsidRPr="00AE4280">
        <w:rPr>
          <w:shd w:val="clear" w:color="auto" w:fill="FFFFFF"/>
        </w:rPr>
        <w:t xml:space="preserve">olicy contains information about how individuals may request access to and corrections of information </w:t>
      </w:r>
      <w:r>
        <w:rPr>
          <w:shd w:val="clear" w:color="auto" w:fill="FFFFFF"/>
        </w:rPr>
        <w:t xml:space="preserve">the Promoter </w:t>
      </w:r>
      <w:r w:rsidRPr="00AE4280">
        <w:rPr>
          <w:shd w:val="clear" w:color="auto" w:fill="FFFFFF"/>
        </w:rPr>
        <w:t>hold</w:t>
      </w:r>
      <w:r>
        <w:rPr>
          <w:shd w:val="clear" w:color="auto" w:fill="FFFFFF"/>
        </w:rPr>
        <w:t>s</w:t>
      </w:r>
      <w:r w:rsidRPr="00AE4280">
        <w:rPr>
          <w:shd w:val="clear" w:color="auto" w:fill="FFFFFF"/>
        </w:rPr>
        <w:t xml:space="preserve"> about them, how to complain about how </w:t>
      </w:r>
      <w:r>
        <w:rPr>
          <w:shd w:val="clear" w:color="auto" w:fill="FFFFFF"/>
        </w:rPr>
        <w:t>the Promoter</w:t>
      </w:r>
      <w:r w:rsidRPr="00AE4280">
        <w:rPr>
          <w:shd w:val="clear" w:color="auto" w:fill="FFFFFF"/>
        </w:rPr>
        <w:t xml:space="preserve"> handle</w:t>
      </w:r>
      <w:r>
        <w:rPr>
          <w:shd w:val="clear" w:color="auto" w:fill="FFFFFF"/>
        </w:rPr>
        <w:t>s</w:t>
      </w:r>
      <w:r w:rsidRPr="00AE4280">
        <w:rPr>
          <w:shd w:val="clear" w:color="auto" w:fill="FFFFFF"/>
        </w:rPr>
        <w:t xml:space="preserve"> personal information and how </w:t>
      </w:r>
      <w:r>
        <w:rPr>
          <w:shd w:val="clear" w:color="auto" w:fill="FFFFFF"/>
        </w:rPr>
        <w:t>the Promoter</w:t>
      </w:r>
      <w:r w:rsidRPr="00AE4280">
        <w:rPr>
          <w:shd w:val="clear" w:color="auto" w:fill="FFFFFF"/>
        </w:rPr>
        <w:t xml:space="preserve"> </w:t>
      </w:r>
      <w:r>
        <w:rPr>
          <w:shd w:val="clear" w:color="auto" w:fill="FFFFFF"/>
        </w:rPr>
        <w:t xml:space="preserve">will address </w:t>
      </w:r>
      <w:r w:rsidRPr="00AE4280">
        <w:rPr>
          <w:shd w:val="clear" w:color="auto" w:fill="FFFFFF"/>
        </w:rPr>
        <w:t xml:space="preserve">such complaints. </w:t>
      </w:r>
      <w:r>
        <w:rPr>
          <w:shd w:val="clear" w:color="auto" w:fill="FFFFFF"/>
        </w:rPr>
        <w:t xml:space="preserve"> The Promoter</w:t>
      </w:r>
      <w:r w:rsidRPr="00AE4280">
        <w:rPr>
          <w:shd w:val="clear" w:color="auto" w:fill="FFFFFF"/>
        </w:rPr>
        <w:t xml:space="preserve"> may disclose personal information to prize o</w:t>
      </w:r>
      <w:r>
        <w:rPr>
          <w:shd w:val="clear" w:color="auto" w:fill="FFFFFF"/>
        </w:rPr>
        <w:t>rganisers and service providers</w:t>
      </w:r>
      <w:r w:rsidRPr="00AE4280">
        <w:rPr>
          <w:shd w:val="clear" w:color="auto" w:fill="FFFFFF"/>
        </w:rPr>
        <w:t xml:space="preserve"> for the purpose of conducting th</w:t>
      </w:r>
      <w:r>
        <w:rPr>
          <w:shd w:val="clear" w:color="auto" w:fill="FFFFFF"/>
        </w:rPr>
        <w:t>e</w:t>
      </w:r>
      <w:r w:rsidRPr="00AE4280">
        <w:rPr>
          <w:shd w:val="clear" w:color="auto" w:fill="FFFFFF"/>
        </w:rPr>
        <w:t xml:space="preserve"> Competition and </w:t>
      </w:r>
      <w:r>
        <w:rPr>
          <w:shd w:val="clear" w:color="auto" w:fill="FFFFFF"/>
        </w:rPr>
        <w:t>awarding prizes</w:t>
      </w:r>
      <w:r w:rsidRPr="00AE4280">
        <w:rPr>
          <w:shd w:val="clear" w:color="auto" w:fill="FFFFFF"/>
        </w:rPr>
        <w:t>.</w:t>
      </w:r>
      <w:r>
        <w:rPr>
          <w:shd w:val="clear" w:color="auto" w:fill="FFFFFF"/>
        </w:rPr>
        <w:t xml:space="preserve">  The Promoter may </w:t>
      </w:r>
      <w:r w:rsidRPr="009B2FB2">
        <w:rPr>
          <w:shd w:val="clear" w:color="auto" w:fill="FFFFFF"/>
        </w:rPr>
        <w:t>store personal information overseas</w:t>
      </w:r>
      <w:r>
        <w:rPr>
          <w:shd w:val="clear" w:color="auto" w:fill="FFFFFF"/>
        </w:rPr>
        <w:t>,</w:t>
      </w:r>
      <w:r w:rsidRPr="009B2FB2">
        <w:rPr>
          <w:shd w:val="clear" w:color="auto" w:fill="FFFFFF"/>
        </w:rPr>
        <w:t xml:space="preserve"> such as through storage in cloud computing facility located overseas. </w:t>
      </w:r>
      <w:r>
        <w:rPr>
          <w:shd w:val="clear" w:color="auto" w:fill="FFFFFF"/>
        </w:rPr>
        <w:t xml:space="preserve"> The Promoter </w:t>
      </w:r>
      <w:r w:rsidRPr="009B2FB2">
        <w:rPr>
          <w:shd w:val="clear" w:color="auto" w:fill="FFFFFF"/>
        </w:rPr>
        <w:t xml:space="preserve">may use service providers such as </w:t>
      </w:r>
      <w:proofErr w:type="spellStart"/>
      <w:r w:rsidRPr="009B2FB2">
        <w:rPr>
          <w:shd w:val="clear" w:color="auto" w:fill="FFFFFF"/>
        </w:rPr>
        <w:t>MailChimp</w:t>
      </w:r>
      <w:proofErr w:type="spellEnd"/>
      <w:r w:rsidRPr="009B2FB2">
        <w:rPr>
          <w:shd w:val="clear" w:color="auto" w:fill="FFFFFF"/>
        </w:rPr>
        <w:t xml:space="preserve"> and Campaign Monitor, which we understand predominantly store data on servers located in the </w:t>
      </w:r>
      <w:r>
        <w:rPr>
          <w:shd w:val="clear" w:color="auto" w:fill="FFFFFF"/>
        </w:rPr>
        <w:t>USA</w:t>
      </w:r>
      <w:r w:rsidRPr="009B2FB2">
        <w:rPr>
          <w:shd w:val="clear" w:color="auto" w:fill="FFFFFF"/>
        </w:rPr>
        <w:t>.</w:t>
      </w:r>
    </w:p>
    <w:p w14:paraId="562786C8" w14:textId="77777777" w:rsidR="00ED5823" w:rsidRDefault="00ED5823" w:rsidP="00ED5823">
      <w:pPr>
        <w:pStyle w:val="HWLELvl1"/>
        <w:rPr>
          <w:rFonts w:cs="Helvetica"/>
          <w:shd w:val="clear" w:color="auto" w:fill="FFFFFF"/>
        </w:rPr>
      </w:pPr>
      <w:r w:rsidRPr="00265347">
        <w:rPr>
          <w:rFonts w:cs="Helvetica"/>
          <w:shd w:val="clear" w:color="auto" w:fill="FFFFFF"/>
        </w:rPr>
        <w:t xml:space="preserve">It is a condition of accepting any prize that the winner </w:t>
      </w:r>
      <w:r>
        <w:rPr>
          <w:rFonts w:cs="Helvetica"/>
          <w:shd w:val="clear" w:color="auto" w:fill="FFFFFF"/>
        </w:rPr>
        <w:t>(</w:t>
      </w:r>
      <w:r w:rsidRPr="00265347">
        <w:rPr>
          <w:rFonts w:cs="Helvetica"/>
          <w:shd w:val="clear" w:color="auto" w:fill="FFFFFF"/>
        </w:rPr>
        <w:t xml:space="preserve">and companions </w:t>
      </w:r>
      <w:r>
        <w:rPr>
          <w:rFonts w:cs="Helvetica"/>
          <w:shd w:val="clear" w:color="auto" w:fill="FFFFFF"/>
        </w:rPr>
        <w:t xml:space="preserve">participating in the prize, </w:t>
      </w:r>
      <w:r w:rsidRPr="00265347">
        <w:rPr>
          <w:rFonts w:cs="Helvetica"/>
          <w:shd w:val="clear" w:color="auto" w:fill="FFFFFF"/>
        </w:rPr>
        <w:t>if applicable)</w:t>
      </w:r>
      <w:r>
        <w:rPr>
          <w:rFonts w:cs="Helvetica"/>
          <w:shd w:val="clear" w:color="auto" w:fill="FFFFFF"/>
        </w:rPr>
        <w:t>:</w:t>
      </w:r>
    </w:p>
    <w:p w14:paraId="456A80F2" w14:textId="77777777" w:rsidR="00ED5823" w:rsidRDefault="00ED5823" w:rsidP="00ED5823">
      <w:pPr>
        <w:pStyle w:val="HWLELvl3"/>
        <w:rPr>
          <w:shd w:val="clear" w:color="auto" w:fill="FFFFFF"/>
        </w:rPr>
      </w:pPr>
      <w:r w:rsidRPr="00265347">
        <w:rPr>
          <w:shd w:val="clear" w:color="auto" w:fill="FFFFFF"/>
        </w:rPr>
        <w:t xml:space="preserve">agree to participate in all publicity (including photography) reasonably requested by </w:t>
      </w:r>
      <w:r>
        <w:rPr>
          <w:shd w:val="clear" w:color="auto" w:fill="FFFFFF"/>
        </w:rPr>
        <w:t>the Promoter</w:t>
      </w:r>
      <w:r w:rsidRPr="00265347">
        <w:rPr>
          <w:shd w:val="clear" w:color="auto" w:fill="FFFFFF"/>
        </w:rPr>
        <w:t xml:space="preserve"> in connection with this Competition and the result free of </w:t>
      </w:r>
      <w:proofErr w:type="gramStart"/>
      <w:r w:rsidRPr="00265347">
        <w:rPr>
          <w:shd w:val="clear" w:color="auto" w:fill="FFFFFF"/>
        </w:rPr>
        <w:t>charge;</w:t>
      </w:r>
      <w:proofErr w:type="gramEnd"/>
    </w:p>
    <w:p w14:paraId="21E19909" w14:textId="77777777" w:rsidR="00ED5823" w:rsidRDefault="00ED5823" w:rsidP="00ED5823">
      <w:pPr>
        <w:pStyle w:val="HWLELvl3"/>
        <w:rPr>
          <w:shd w:val="clear" w:color="auto" w:fill="FFFFFF"/>
        </w:rPr>
      </w:pPr>
      <w:r w:rsidRPr="00265347">
        <w:rPr>
          <w:shd w:val="clear" w:color="auto" w:fill="FFFFFF"/>
        </w:rPr>
        <w:t xml:space="preserve">consent to the use of their name, likeness, </w:t>
      </w:r>
      <w:proofErr w:type="gramStart"/>
      <w:r w:rsidRPr="00265347">
        <w:rPr>
          <w:shd w:val="clear" w:color="auto" w:fill="FFFFFF"/>
        </w:rPr>
        <w:t>image</w:t>
      </w:r>
      <w:proofErr w:type="gramEnd"/>
      <w:r w:rsidRPr="00265347">
        <w:rPr>
          <w:shd w:val="clear" w:color="auto" w:fill="FFFFFF"/>
        </w:rPr>
        <w:t xml:space="preserve"> and voice (including photo, film and recordings of same) in any media for an unlimited period without further remuneration for the purpose of promoting </w:t>
      </w:r>
      <w:r>
        <w:rPr>
          <w:shd w:val="clear" w:color="auto" w:fill="FFFFFF"/>
        </w:rPr>
        <w:t xml:space="preserve">the Promoter's </w:t>
      </w:r>
      <w:r w:rsidRPr="00265347">
        <w:rPr>
          <w:shd w:val="clear" w:color="auto" w:fill="FFFFFF"/>
        </w:rPr>
        <w:t>activities; and</w:t>
      </w:r>
    </w:p>
    <w:p w14:paraId="66B8AEEE" w14:textId="77777777" w:rsidR="00ED5823" w:rsidRPr="00265347" w:rsidRDefault="00ED5823" w:rsidP="00ED5823">
      <w:pPr>
        <w:pStyle w:val="HWLELvl3"/>
        <w:rPr>
          <w:shd w:val="clear" w:color="auto" w:fill="FFFFFF"/>
        </w:rPr>
      </w:pPr>
      <w:r w:rsidRPr="00265347">
        <w:rPr>
          <w:shd w:val="clear" w:color="auto" w:fill="FFFFFF"/>
        </w:rPr>
        <w:t>sign any legal documentation, including but not limit</w:t>
      </w:r>
      <w:r>
        <w:rPr>
          <w:shd w:val="clear" w:color="auto" w:fill="FFFFFF"/>
        </w:rPr>
        <w:t xml:space="preserve">ed to a release and indemnity, </w:t>
      </w:r>
      <w:r w:rsidRPr="00265347">
        <w:rPr>
          <w:shd w:val="clear" w:color="auto" w:fill="FFFFFF"/>
        </w:rPr>
        <w:t xml:space="preserve">in the form required by </w:t>
      </w:r>
      <w:r>
        <w:rPr>
          <w:shd w:val="clear" w:color="auto" w:fill="FFFFFF"/>
        </w:rPr>
        <w:t xml:space="preserve">the Promoter </w:t>
      </w:r>
      <w:r w:rsidRPr="00265347">
        <w:rPr>
          <w:shd w:val="clear" w:color="auto" w:fill="FFFFFF"/>
        </w:rPr>
        <w:t>and prize organisers in their absolute discretion.</w:t>
      </w:r>
    </w:p>
    <w:p w14:paraId="3DA87C4C" w14:textId="77777777" w:rsidR="000D02C9" w:rsidRDefault="000D02C9" w:rsidP="000D02C9">
      <w:pPr>
        <w:pStyle w:val="HWLELvl1"/>
      </w:pPr>
      <w:r>
        <w:t>Entries must not contain any content that, as determined by the Promoter in its sole discretion:</w:t>
      </w:r>
    </w:p>
    <w:p w14:paraId="03B551FF" w14:textId="77777777" w:rsidR="000D02C9" w:rsidRDefault="000D02C9" w:rsidP="000D02C9">
      <w:pPr>
        <w:pStyle w:val="HWLELvl3"/>
      </w:pPr>
      <w:r>
        <w:t xml:space="preserve">is sexually explicit or suggestive, pornographic or contains </w:t>
      </w:r>
      <w:proofErr w:type="gramStart"/>
      <w:r>
        <w:t>nudity;</w:t>
      </w:r>
      <w:proofErr w:type="gramEnd"/>
    </w:p>
    <w:p w14:paraId="5E1743B4" w14:textId="77777777" w:rsidR="000D02C9" w:rsidRDefault="000D02C9" w:rsidP="000D02C9">
      <w:pPr>
        <w:pStyle w:val="HWLELvl3"/>
      </w:pPr>
      <w:r>
        <w:t xml:space="preserve">is profane, obscene, offensive or </w:t>
      </w:r>
      <w:proofErr w:type="gramStart"/>
      <w:r>
        <w:t>violent;</w:t>
      </w:r>
      <w:proofErr w:type="gramEnd"/>
    </w:p>
    <w:p w14:paraId="3D8D46B4" w14:textId="77777777" w:rsidR="000D02C9" w:rsidRDefault="000D02C9" w:rsidP="000D02C9">
      <w:pPr>
        <w:pStyle w:val="HWLELvl3"/>
      </w:pPr>
      <w:r>
        <w:t xml:space="preserve">is derogatory of any ethnic, racial, gender, religious, professional or age </w:t>
      </w:r>
      <w:proofErr w:type="gramStart"/>
      <w:r>
        <w:t>group;</w:t>
      </w:r>
      <w:proofErr w:type="gramEnd"/>
    </w:p>
    <w:p w14:paraId="6FDE39F6" w14:textId="77777777" w:rsidR="000D02C9" w:rsidRDefault="000D02C9" w:rsidP="000D02C9">
      <w:pPr>
        <w:pStyle w:val="HWLELvl3"/>
      </w:pPr>
      <w:r>
        <w:t xml:space="preserve">endorses any form of hate or hate </w:t>
      </w:r>
      <w:proofErr w:type="gramStart"/>
      <w:r>
        <w:t>group;</w:t>
      </w:r>
      <w:proofErr w:type="gramEnd"/>
    </w:p>
    <w:p w14:paraId="3B6272A7" w14:textId="77777777" w:rsidR="000D02C9" w:rsidRDefault="000D02C9" w:rsidP="000D02C9">
      <w:pPr>
        <w:pStyle w:val="HWLELvl3"/>
      </w:pPr>
      <w:r>
        <w:t xml:space="preserve">promotes the illegal or excessive consumption of </w:t>
      </w:r>
      <w:proofErr w:type="gramStart"/>
      <w:r>
        <w:t>alcohol;</w:t>
      </w:r>
      <w:proofErr w:type="gramEnd"/>
    </w:p>
    <w:p w14:paraId="4AD533E1" w14:textId="77777777" w:rsidR="000D02C9" w:rsidRDefault="000D02C9" w:rsidP="000D02C9">
      <w:pPr>
        <w:pStyle w:val="HWLELvl3"/>
      </w:pPr>
      <w:r>
        <w:t xml:space="preserve">promotes illegal drugs, tobacco, firearms, weapons or the use of any of the </w:t>
      </w:r>
      <w:proofErr w:type="gramStart"/>
      <w:r>
        <w:t>foregoing;</w:t>
      </w:r>
      <w:proofErr w:type="gramEnd"/>
    </w:p>
    <w:p w14:paraId="703415F4" w14:textId="77777777" w:rsidR="000D02C9" w:rsidRDefault="000D02C9" w:rsidP="000D02C9">
      <w:pPr>
        <w:pStyle w:val="HWLELvl3"/>
      </w:pPr>
      <w:r>
        <w:lastRenderedPageBreak/>
        <w:t xml:space="preserve">promotes any activities that may be or appear unsafe or </w:t>
      </w:r>
      <w:proofErr w:type="gramStart"/>
      <w:r>
        <w:t>dangerous;</w:t>
      </w:r>
      <w:proofErr w:type="gramEnd"/>
    </w:p>
    <w:p w14:paraId="193B1BF7" w14:textId="77777777" w:rsidR="000D02C9" w:rsidRDefault="000D02C9" w:rsidP="000D02C9">
      <w:pPr>
        <w:pStyle w:val="HWLELvl3"/>
      </w:pPr>
      <w:r>
        <w:t xml:space="preserve">promotes any particular political agenda or </w:t>
      </w:r>
      <w:proofErr w:type="gramStart"/>
      <w:r>
        <w:t>message;</w:t>
      </w:r>
      <w:proofErr w:type="gramEnd"/>
    </w:p>
    <w:p w14:paraId="0BACA2FB" w14:textId="77777777" w:rsidR="000D02C9" w:rsidRDefault="000D02C9" w:rsidP="000D02C9">
      <w:pPr>
        <w:pStyle w:val="HWLELvl3"/>
      </w:pPr>
      <w:r>
        <w:t xml:space="preserve">defames, misrepresents or contains disparaging remarks about any person or </w:t>
      </w:r>
      <w:proofErr w:type="gramStart"/>
      <w:r>
        <w:t>company;</w:t>
      </w:r>
      <w:proofErr w:type="gramEnd"/>
    </w:p>
    <w:p w14:paraId="78F53F43" w14:textId="77777777" w:rsidR="000D02C9" w:rsidRDefault="000D02C9" w:rsidP="000D02C9">
      <w:pPr>
        <w:pStyle w:val="HWLELvl3"/>
      </w:pPr>
      <w:r>
        <w:t xml:space="preserve">duplicates or appears to duplicate any other submitted </w:t>
      </w:r>
      <w:proofErr w:type="gramStart"/>
      <w:r>
        <w:t>entries;</w:t>
      </w:r>
      <w:proofErr w:type="gramEnd"/>
    </w:p>
    <w:p w14:paraId="7388E380" w14:textId="77777777" w:rsidR="000D02C9" w:rsidRDefault="000D02C9" w:rsidP="000D02C9">
      <w:pPr>
        <w:pStyle w:val="HWLELvl3"/>
      </w:pPr>
      <w:r>
        <w:t xml:space="preserve">contains any intellectual property without the owner's </w:t>
      </w:r>
      <w:proofErr w:type="gramStart"/>
      <w:r>
        <w:t>permission;</w:t>
      </w:r>
      <w:proofErr w:type="gramEnd"/>
    </w:p>
    <w:p w14:paraId="658C9092" w14:textId="77777777" w:rsidR="000D02C9" w:rsidRDefault="000D02C9" w:rsidP="000D02C9">
      <w:pPr>
        <w:pStyle w:val="HWLELvl3"/>
      </w:pPr>
      <w:r>
        <w:t>contains any personal information (other than as required by the entry instructions</w:t>
      </w:r>
      <w:proofErr w:type="gramStart"/>
      <w:r>
        <w:t>);</w:t>
      </w:r>
      <w:proofErr w:type="gramEnd"/>
    </w:p>
    <w:p w14:paraId="5C93209B" w14:textId="77777777" w:rsidR="000D02C9" w:rsidRDefault="000D02C9" w:rsidP="000D02C9">
      <w:pPr>
        <w:pStyle w:val="HWLELvl3"/>
      </w:pPr>
      <w:r>
        <w:t xml:space="preserve">contains the names, likeness, image, voice or other indicia any of identifiable person without that person's </w:t>
      </w:r>
      <w:proofErr w:type="gramStart"/>
      <w:r>
        <w:t>permission;</w:t>
      </w:r>
      <w:proofErr w:type="gramEnd"/>
    </w:p>
    <w:p w14:paraId="1356C5E9" w14:textId="77777777" w:rsidR="000D02C9" w:rsidRDefault="000D02C9" w:rsidP="000D02C9">
      <w:pPr>
        <w:pStyle w:val="HWLELvl3"/>
      </w:pPr>
      <w:r>
        <w:t>communicates messages or images inconsistent with the positive images and goodwill to which the Promoter wishes to associate; or</w:t>
      </w:r>
    </w:p>
    <w:p w14:paraId="02F328D5" w14:textId="77777777" w:rsidR="000D02C9" w:rsidRDefault="000D02C9" w:rsidP="000D02C9">
      <w:pPr>
        <w:pStyle w:val="HWLELvl3"/>
      </w:pPr>
      <w:r>
        <w:t xml:space="preserve">violates any law. </w:t>
      </w:r>
    </w:p>
    <w:p w14:paraId="561BD74C" w14:textId="77777777" w:rsidR="00ED5823" w:rsidRDefault="00ED5823" w:rsidP="00ED5823">
      <w:pPr>
        <w:pStyle w:val="HWLELvl1"/>
        <w:rPr>
          <w:rFonts w:cs="Helvetica"/>
          <w:shd w:val="clear" w:color="auto" w:fill="FFFFFF"/>
        </w:rPr>
      </w:pPr>
      <w:r w:rsidRPr="00265347">
        <w:rPr>
          <w:rFonts w:cs="Helvetica"/>
          <w:shd w:val="clear" w:color="auto" w:fill="FFFFFF"/>
        </w:rPr>
        <w:t xml:space="preserve">Save for any rights or guarantees under the Australian Consumer Law or other terms implied into a contract that cannot lawfully be excluded, </w:t>
      </w:r>
      <w:r>
        <w:rPr>
          <w:rFonts w:cs="Helvetica"/>
          <w:shd w:val="clear" w:color="auto" w:fill="FFFFFF"/>
        </w:rPr>
        <w:t xml:space="preserve">the Promoter </w:t>
      </w:r>
      <w:r w:rsidRPr="00265347">
        <w:rPr>
          <w:rFonts w:cs="Helvetica"/>
          <w:shd w:val="clear" w:color="auto" w:fill="FFFFFF"/>
        </w:rPr>
        <w:t>and</w:t>
      </w:r>
      <w:r>
        <w:rPr>
          <w:rFonts w:cs="Helvetica"/>
          <w:shd w:val="clear" w:color="auto" w:fill="FFFFFF"/>
        </w:rPr>
        <w:t xml:space="preserve"> its officers, employees, volunteers, </w:t>
      </w:r>
      <w:proofErr w:type="gramStart"/>
      <w:r>
        <w:rPr>
          <w:rFonts w:cs="Helvetica"/>
          <w:shd w:val="clear" w:color="auto" w:fill="FFFFFF"/>
        </w:rPr>
        <w:t>agents</w:t>
      </w:r>
      <w:proofErr w:type="gramEnd"/>
      <w:r>
        <w:rPr>
          <w:rFonts w:cs="Helvetica"/>
          <w:shd w:val="clear" w:color="auto" w:fill="FFFFFF"/>
        </w:rPr>
        <w:t xml:space="preserve"> and prize suppliers:</w:t>
      </w:r>
    </w:p>
    <w:p w14:paraId="051F5B99" w14:textId="77777777" w:rsidR="00ED5823" w:rsidRPr="00D60FB4" w:rsidRDefault="00ED5823" w:rsidP="00ED5823">
      <w:pPr>
        <w:pStyle w:val="HWLELvl3"/>
        <w:rPr>
          <w:shd w:val="clear" w:color="auto" w:fill="FFFFFF"/>
        </w:rPr>
      </w:pPr>
      <w:r w:rsidRPr="00D60FB4">
        <w:rPr>
          <w:shd w:val="clear" w:color="auto" w:fill="FFFFFF"/>
        </w:rPr>
        <w:t xml:space="preserve">make no representation or warranty as to the quality, suitability or merchantability of </w:t>
      </w:r>
      <w:r>
        <w:rPr>
          <w:shd w:val="clear" w:color="auto" w:fill="FFFFFF"/>
        </w:rPr>
        <w:t xml:space="preserve">any </w:t>
      </w:r>
      <w:proofErr w:type="gramStart"/>
      <w:r w:rsidRPr="00D60FB4">
        <w:rPr>
          <w:shd w:val="clear" w:color="auto" w:fill="FFFFFF"/>
        </w:rPr>
        <w:t>prize</w:t>
      </w:r>
      <w:r>
        <w:rPr>
          <w:shd w:val="clear" w:color="auto" w:fill="FFFFFF"/>
        </w:rPr>
        <w:t>;</w:t>
      </w:r>
      <w:proofErr w:type="gramEnd"/>
    </w:p>
    <w:p w14:paraId="1F09C005" w14:textId="77777777" w:rsidR="00ED5823" w:rsidRDefault="00ED5823" w:rsidP="00ED5823">
      <w:pPr>
        <w:pStyle w:val="HWLELvl3"/>
        <w:rPr>
          <w:shd w:val="clear" w:color="auto" w:fill="FFFFFF"/>
        </w:rPr>
      </w:pPr>
      <w:r>
        <w:rPr>
          <w:rFonts w:cs="Helvetica"/>
          <w:shd w:val="clear" w:color="auto" w:fill="FFFFFF"/>
        </w:rPr>
        <w:t xml:space="preserve">exclude </w:t>
      </w:r>
      <w:r>
        <w:rPr>
          <w:shd w:val="clear" w:color="auto" w:fill="FFFFFF"/>
        </w:rPr>
        <w:t xml:space="preserve">any term, condition or warranty that may otherwise be implied into these Terms and </w:t>
      </w:r>
      <w:proofErr w:type="gramStart"/>
      <w:r>
        <w:rPr>
          <w:shd w:val="clear" w:color="auto" w:fill="FFFFFF"/>
        </w:rPr>
        <w:t>Conditions;</w:t>
      </w:r>
      <w:proofErr w:type="gramEnd"/>
    </w:p>
    <w:p w14:paraId="54184593" w14:textId="77777777" w:rsidR="00ED5823" w:rsidRPr="00D60FB4" w:rsidRDefault="00ED5823" w:rsidP="00ED5823">
      <w:pPr>
        <w:pStyle w:val="HWLELvl3"/>
        <w:rPr>
          <w:shd w:val="clear" w:color="auto" w:fill="FFFFFF"/>
        </w:rPr>
      </w:pPr>
      <w:r>
        <w:rPr>
          <w:shd w:val="clear" w:color="auto" w:fill="FFFFFF"/>
        </w:rPr>
        <w:t xml:space="preserve">exclude </w:t>
      </w:r>
      <w:r w:rsidRPr="00D60FB4">
        <w:rPr>
          <w:shd w:val="clear" w:color="auto" w:fill="FFFFFF"/>
        </w:rPr>
        <w:t xml:space="preserve">all liability (including negligence) for any personal injury or any loss or damage (including loss of opportunity) whether direct, indirect, special or consequential, arising any way out of the Competition, including but not limited to </w:t>
      </w:r>
      <w:proofErr w:type="gramStart"/>
      <w:r w:rsidRPr="00D60FB4">
        <w:rPr>
          <w:shd w:val="clear" w:color="auto" w:fill="FFFFFF"/>
        </w:rPr>
        <w:t>where</w:t>
      </w:r>
      <w:proofErr w:type="gramEnd"/>
      <w:r w:rsidRPr="00D60FB4">
        <w:rPr>
          <w:shd w:val="clear" w:color="auto" w:fill="FFFFFF"/>
        </w:rPr>
        <w:t xml:space="preserve"> arising out of:</w:t>
      </w:r>
    </w:p>
    <w:p w14:paraId="4231F65D" w14:textId="77777777" w:rsidR="00ED5823" w:rsidRPr="00D60FB4" w:rsidRDefault="00ED5823" w:rsidP="00ED5823">
      <w:pPr>
        <w:pStyle w:val="HWLELvl4"/>
        <w:rPr>
          <w:shd w:val="clear" w:color="auto" w:fill="FFFFFF"/>
        </w:rPr>
      </w:pPr>
      <w:r w:rsidRPr="00D60FB4">
        <w:rPr>
          <w:shd w:val="clear" w:color="auto" w:fill="FFFFFF"/>
        </w:rPr>
        <w:t xml:space="preserve">any technical difficulties or equipment </w:t>
      </w:r>
      <w:proofErr w:type="gramStart"/>
      <w:r w:rsidRPr="00D60FB4">
        <w:rPr>
          <w:shd w:val="clear" w:color="auto" w:fill="FFFFFF"/>
        </w:rPr>
        <w:t>malfunction;</w:t>
      </w:r>
      <w:proofErr w:type="gramEnd"/>
    </w:p>
    <w:p w14:paraId="11C51F16" w14:textId="77777777" w:rsidR="00ED5823" w:rsidRPr="00D60FB4" w:rsidRDefault="00ED5823" w:rsidP="00ED5823">
      <w:pPr>
        <w:pStyle w:val="HWLELvl4"/>
        <w:rPr>
          <w:shd w:val="clear" w:color="auto" w:fill="FFFFFF"/>
        </w:rPr>
      </w:pPr>
      <w:r w:rsidRPr="00D60FB4">
        <w:rPr>
          <w:shd w:val="clear" w:color="auto" w:fill="FFFFFF"/>
        </w:rPr>
        <w:t xml:space="preserve">any entry or prize claim that is late, lost, altered, damaged or misdirected due to any reason beyond the reasonable control of the </w:t>
      </w:r>
      <w:proofErr w:type="gramStart"/>
      <w:r w:rsidRPr="00D60FB4">
        <w:rPr>
          <w:shd w:val="clear" w:color="auto" w:fill="FFFFFF"/>
        </w:rPr>
        <w:t>Promoter;</w:t>
      </w:r>
      <w:proofErr w:type="gramEnd"/>
    </w:p>
    <w:p w14:paraId="5246458A" w14:textId="77777777" w:rsidR="00ED5823" w:rsidRPr="00D60FB4" w:rsidRDefault="00ED5823" w:rsidP="00ED5823">
      <w:pPr>
        <w:pStyle w:val="HWLELvl4"/>
        <w:rPr>
          <w:shd w:val="clear" w:color="auto" w:fill="FFFFFF"/>
        </w:rPr>
      </w:pPr>
      <w:r w:rsidRPr="00D60FB4">
        <w:rPr>
          <w:shd w:val="clear" w:color="auto" w:fill="FFFFFF"/>
        </w:rPr>
        <w:t xml:space="preserve">any variation in </w:t>
      </w:r>
      <w:r>
        <w:rPr>
          <w:shd w:val="clear" w:color="auto" w:fill="FFFFFF"/>
        </w:rPr>
        <w:t xml:space="preserve">stated </w:t>
      </w:r>
      <w:r w:rsidRPr="00D60FB4">
        <w:rPr>
          <w:shd w:val="clear" w:color="auto" w:fill="FFFFFF"/>
        </w:rPr>
        <w:t xml:space="preserve">prize </w:t>
      </w:r>
      <w:proofErr w:type="gramStart"/>
      <w:r w:rsidRPr="00D60FB4">
        <w:rPr>
          <w:shd w:val="clear" w:color="auto" w:fill="FFFFFF"/>
        </w:rPr>
        <w:t>value</w:t>
      </w:r>
      <w:r>
        <w:rPr>
          <w:shd w:val="clear" w:color="auto" w:fill="FFFFFF"/>
        </w:rPr>
        <w:t>s</w:t>
      </w:r>
      <w:r w:rsidRPr="00D60FB4">
        <w:rPr>
          <w:shd w:val="clear" w:color="auto" w:fill="FFFFFF"/>
        </w:rPr>
        <w:t>;</w:t>
      </w:r>
      <w:proofErr w:type="gramEnd"/>
    </w:p>
    <w:p w14:paraId="6CE6A1F6" w14:textId="77777777" w:rsidR="00ED5823" w:rsidRPr="00D60FB4" w:rsidRDefault="00ED5823" w:rsidP="00ED5823">
      <w:pPr>
        <w:pStyle w:val="HWLELvl4"/>
        <w:rPr>
          <w:shd w:val="clear" w:color="auto" w:fill="FFFFFF"/>
        </w:rPr>
      </w:pPr>
      <w:r w:rsidRPr="00D60FB4">
        <w:rPr>
          <w:shd w:val="clear" w:color="auto" w:fill="FFFFFF"/>
        </w:rPr>
        <w:t xml:space="preserve">any tax liability incurred by </w:t>
      </w:r>
      <w:r>
        <w:rPr>
          <w:shd w:val="clear" w:color="auto" w:fill="FFFFFF"/>
        </w:rPr>
        <w:t xml:space="preserve">an entrant or </w:t>
      </w:r>
      <w:proofErr w:type="gramStart"/>
      <w:r w:rsidRPr="00D60FB4">
        <w:rPr>
          <w:shd w:val="clear" w:color="auto" w:fill="FFFFFF"/>
        </w:rPr>
        <w:t>winner;</w:t>
      </w:r>
      <w:proofErr w:type="gramEnd"/>
    </w:p>
    <w:p w14:paraId="66E04A9C" w14:textId="77777777" w:rsidR="00ED5823" w:rsidRPr="008C120F" w:rsidRDefault="00ED5823" w:rsidP="00ED5823">
      <w:pPr>
        <w:pStyle w:val="HWLELvl4"/>
        <w:rPr>
          <w:shd w:val="clear" w:color="auto" w:fill="FFFFFF"/>
        </w:rPr>
      </w:pPr>
      <w:r w:rsidRPr="008C120F">
        <w:rPr>
          <w:shd w:val="clear" w:color="auto" w:fill="FFFFFF"/>
        </w:rPr>
        <w:t xml:space="preserve">any dispute between an entrant and any third party relating to the </w:t>
      </w:r>
      <w:r>
        <w:rPr>
          <w:shd w:val="clear" w:color="auto" w:fill="FFFFFF"/>
        </w:rPr>
        <w:t xml:space="preserve">entrant's identity or entitlement to </w:t>
      </w:r>
      <w:r w:rsidRPr="008C120F">
        <w:rPr>
          <w:shd w:val="clear" w:color="auto" w:fill="FFFFFF"/>
        </w:rPr>
        <w:t>a prize; or</w:t>
      </w:r>
    </w:p>
    <w:p w14:paraId="459B2068" w14:textId="77777777" w:rsidR="00ED5823" w:rsidRDefault="00ED5823" w:rsidP="00ED5823">
      <w:pPr>
        <w:pStyle w:val="HWLELvl4"/>
        <w:rPr>
          <w:shd w:val="clear" w:color="auto" w:fill="FFFFFF"/>
        </w:rPr>
      </w:pPr>
      <w:r w:rsidRPr="00D60FB4">
        <w:rPr>
          <w:shd w:val="clear" w:color="auto" w:fill="FFFFFF"/>
        </w:rPr>
        <w:t>any use or redemption of the prize.</w:t>
      </w:r>
    </w:p>
    <w:p w14:paraId="6B371889" w14:textId="77777777" w:rsidR="00ED5823" w:rsidRPr="00C04047" w:rsidRDefault="00ED5823" w:rsidP="00ED5823">
      <w:pPr>
        <w:pStyle w:val="HWLELvl1"/>
        <w:rPr>
          <w:rFonts w:cs="Helvetica"/>
          <w:shd w:val="clear" w:color="auto" w:fill="FFFFFF"/>
        </w:rPr>
      </w:pPr>
      <w:r w:rsidRPr="00C04047">
        <w:rPr>
          <w:rFonts w:cs="Helvetica"/>
          <w:shd w:val="clear" w:color="auto" w:fill="FFFFFF"/>
        </w:rPr>
        <w:t xml:space="preserve">Each entrant indemnifies the Promoter against all claims, loss, damage, </w:t>
      </w:r>
      <w:proofErr w:type="gramStart"/>
      <w:r w:rsidRPr="00C04047">
        <w:rPr>
          <w:rFonts w:cs="Helvetica"/>
          <w:shd w:val="clear" w:color="auto" w:fill="FFFFFF"/>
        </w:rPr>
        <w:t>costs</w:t>
      </w:r>
      <w:proofErr w:type="gramEnd"/>
      <w:r w:rsidRPr="00C04047">
        <w:rPr>
          <w:rFonts w:cs="Helvetica"/>
          <w:shd w:val="clear" w:color="auto" w:fill="FFFFFF"/>
        </w:rPr>
        <w:t xml:space="preserve"> and expenses (including legal costs) suffered or incurred by the Promoter as a result of the entrant’s conduct in the Competition</w:t>
      </w:r>
      <w:r>
        <w:rPr>
          <w:rFonts w:cs="Helvetica"/>
          <w:shd w:val="clear" w:color="auto" w:fill="FFFFFF"/>
        </w:rPr>
        <w:t>,</w:t>
      </w:r>
      <w:r w:rsidRPr="00C04047">
        <w:rPr>
          <w:rFonts w:cs="Helvetica"/>
          <w:shd w:val="clear" w:color="auto" w:fill="FFFFFF"/>
        </w:rPr>
        <w:t xml:space="preserve"> any breach of these Terms and Conditions by the entrant or the</w:t>
      </w:r>
      <w:r>
        <w:rPr>
          <w:rFonts w:cs="Helvetica"/>
          <w:shd w:val="clear" w:color="auto" w:fill="FFFFFF"/>
        </w:rPr>
        <w:t>ir</w:t>
      </w:r>
      <w:r w:rsidRPr="00C04047">
        <w:rPr>
          <w:rFonts w:cs="Helvetica"/>
          <w:shd w:val="clear" w:color="auto" w:fill="FFFFFF"/>
        </w:rPr>
        <w:t xml:space="preserve"> use of </w:t>
      </w:r>
      <w:r>
        <w:rPr>
          <w:rFonts w:cs="Helvetica"/>
          <w:shd w:val="clear" w:color="auto" w:fill="FFFFFF"/>
        </w:rPr>
        <w:t xml:space="preserve">any </w:t>
      </w:r>
      <w:r w:rsidRPr="00C04047">
        <w:rPr>
          <w:rFonts w:cs="Helvetica"/>
          <w:shd w:val="clear" w:color="auto" w:fill="FFFFFF"/>
        </w:rPr>
        <w:t>prize.</w:t>
      </w:r>
    </w:p>
    <w:p w14:paraId="3BB5290B" w14:textId="77777777" w:rsidR="00ED5823" w:rsidRDefault="00ED5823" w:rsidP="00ED5823">
      <w:pPr>
        <w:pStyle w:val="HWLELvl1"/>
        <w:rPr>
          <w:rFonts w:cs="Helvetica"/>
          <w:shd w:val="clear" w:color="auto" w:fill="FFFFFF"/>
        </w:rPr>
      </w:pPr>
      <w:r w:rsidRPr="00BC7416">
        <w:rPr>
          <w:rFonts w:cs="Helvetica"/>
          <w:shd w:val="clear" w:color="auto" w:fill="FFFFFF"/>
        </w:rPr>
        <w:lastRenderedPageBreak/>
        <w:t xml:space="preserve">If </w:t>
      </w:r>
      <w:r>
        <w:rPr>
          <w:rFonts w:cs="Helvetica"/>
          <w:shd w:val="clear" w:color="auto" w:fill="FFFFFF"/>
        </w:rPr>
        <w:t xml:space="preserve">the Competition </w:t>
      </w:r>
      <w:r w:rsidRPr="00BC7416">
        <w:rPr>
          <w:rFonts w:cs="Helvetica"/>
          <w:shd w:val="clear" w:color="auto" w:fill="FFFFFF"/>
        </w:rPr>
        <w:t xml:space="preserve">is interfered with or not capable of being conducted as anticipated </w:t>
      </w:r>
      <w:r>
        <w:rPr>
          <w:rFonts w:cs="Helvetica"/>
          <w:shd w:val="clear" w:color="auto" w:fill="FFFFFF"/>
        </w:rPr>
        <w:t xml:space="preserve">for </w:t>
      </w:r>
      <w:r w:rsidRPr="00BC7416">
        <w:rPr>
          <w:rFonts w:cs="Helvetica"/>
          <w:shd w:val="clear" w:color="auto" w:fill="FFFFFF"/>
        </w:rPr>
        <w:t xml:space="preserve">any reason beyond </w:t>
      </w:r>
      <w:r>
        <w:rPr>
          <w:rFonts w:cs="Helvetica"/>
          <w:shd w:val="clear" w:color="auto" w:fill="FFFFFF"/>
        </w:rPr>
        <w:t xml:space="preserve">the Promoter's </w:t>
      </w:r>
      <w:r w:rsidRPr="00BC7416">
        <w:rPr>
          <w:rFonts w:cs="Helvetica"/>
          <w:shd w:val="clear" w:color="auto" w:fill="FFFFFF"/>
        </w:rPr>
        <w:t xml:space="preserve">reasonable control, including but not limited to technical difficulties, unauthorised intervention or fraud, </w:t>
      </w:r>
      <w:r>
        <w:rPr>
          <w:rFonts w:cs="Helvetica"/>
          <w:shd w:val="clear" w:color="auto" w:fill="FFFFFF"/>
        </w:rPr>
        <w:t xml:space="preserve">the Promoter </w:t>
      </w:r>
      <w:r w:rsidRPr="00BC7416">
        <w:rPr>
          <w:rFonts w:cs="Helvetica"/>
          <w:shd w:val="clear" w:color="auto" w:fill="FFFFFF"/>
        </w:rPr>
        <w:t>reserves the right, in its sole discretion</w:t>
      </w:r>
      <w:r>
        <w:rPr>
          <w:rFonts w:cs="Helvetica"/>
          <w:shd w:val="clear" w:color="auto" w:fill="FFFFFF"/>
        </w:rPr>
        <w:t xml:space="preserve">, </w:t>
      </w:r>
      <w:r w:rsidRPr="00BC7416">
        <w:rPr>
          <w:rFonts w:cs="Helvetica"/>
          <w:shd w:val="clear" w:color="auto" w:fill="FFFFFF"/>
        </w:rPr>
        <w:t xml:space="preserve">to disqualify any </w:t>
      </w:r>
      <w:r>
        <w:rPr>
          <w:rFonts w:cs="Helvetica"/>
          <w:shd w:val="clear" w:color="auto" w:fill="FFFFFF"/>
        </w:rPr>
        <w:t>person</w:t>
      </w:r>
      <w:r w:rsidRPr="00BC7416">
        <w:rPr>
          <w:rFonts w:cs="Helvetica"/>
          <w:shd w:val="clear" w:color="auto" w:fill="FFFFFF"/>
        </w:rPr>
        <w:t xml:space="preserve"> or to modify</w:t>
      </w:r>
      <w:r>
        <w:rPr>
          <w:rFonts w:cs="Helvetica"/>
          <w:shd w:val="clear" w:color="auto" w:fill="FFFFFF"/>
        </w:rPr>
        <w:t xml:space="preserve"> or</w:t>
      </w:r>
      <w:r w:rsidRPr="00BC7416">
        <w:rPr>
          <w:rFonts w:cs="Helvetica"/>
          <w:shd w:val="clear" w:color="auto" w:fill="FFFFFF"/>
        </w:rPr>
        <w:t xml:space="preserve"> suspend the </w:t>
      </w:r>
      <w:r>
        <w:rPr>
          <w:rFonts w:cs="Helvetica"/>
          <w:shd w:val="clear" w:color="auto" w:fill="FFFFFF"/>
        </w:rPr>
        <w:t>Competition</w:t>
      </w:r>
      <w:r w:rsidRPr="00BC7416">
        <w:rPr>
          <w:rFonts w:cs="Helvetica"/>
          <w:shd w:val="clear" w:color="auto" w:fill="FFFFFF"/>
        </w:rPr>
        <w:t>, as appropriate, to the fullest extent permitted by law.</w:t>
      </w:r>
    </w:p>
    <w:p w14:paraId="2FF46CC7" w14:textId="77777777" w:rsidR="00ED5823" w:rsidRDefault="00ED5823" w:rsidP="00ED5823">
      <w:pPr>
        <w:pStyle w:val="HWLELvl1"/>
      </w:pPr>
      <w:r>
        <w:t>These Terms and Conditions are governed by the laws of Victoria, Australia.</w:t>
      </w:r>
    </w:p>
    <w:p w14:paraId="00DB0BD8" w14:textId="46109DFF" w:rsidR="002A5042" w:rsidRPr="00ED5823" w:rsidRDefault="00ED5823" w:rsidP="003B4ED6">
      <w:pPr>
        <w:pStyle w:val="HWLELvl1"/>
      </w:pPr>
      <w:r>
        <w:t xml:space="preserve">Decisions of </w:t>
      </w:r>
      <w:r w:rsidRPr="002D52A5">
        <w:t>the Promoter</w:t>
      </w:r>
      <w:r>
        <w:t xml:space="preserve"> in relation to this competition are final.  No correspondence will be entered into.</w:t>
      </w:r>
      <w:r w:rsidR="003B4ED6" w:rsidRPr="00ED5823">
        <w:t xml:space="preserve"> </w:t>
      </w:r>
    </w:p>
    <w:sectPr w:rsidR="002A5042" w:rsidRPr="00ED5823">
      <w:footerReference w:type="even" r:id="rId11"/>
      <w:footerReference w:type="first" r:id="rId12"/>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21"/>
    </wne:keymap>
    <wne:keymap wne:kcmPrimary="0332">
      <wne:acd wne:acdName="acd22"/>
    </wne:keymap>
    <wne:keymap wne:kcmPrimary="0333">
      <wne:acd wne:acdName="acd23"/>
    </wne:keymap>
    <wne:keymap wne:kcmPrimary="0334">
      <wne:acd wne:acdName="acd24"/>
    </wne:keymap>
    <wne:keymap wne:kcmPrimary="0335">
      <wne:acd wne:acdName="acd25"/>
    </wne:keymap>
    <wne:keymap wne:kcmPrimary="0336">
      <wne:acd wne:acdName="acd26"/>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42">
      <wne:acd wne:acdName="acd0"/>
    </wne:keymap>
    <wne:keymap wne:kcmPrimary="0443">
      <wne:acd wne:acdName="acd3"/>
    </wne:keymap>
    <wne:keymap wne:kcmPrimary="0448">
      <wne:acd wne:acdName="acd1"/>
    </wne:keymap>
    <wne:keymap wne:kcmPrimary="0453">
      <wne:acd wne:acdName="acd2"/>
    </wne:keymap>
    <wne:keymap wne:kcmPrimary="0531">
      <wne:acd wne:acdName="acd15"/>
    </wne:keymap>
    <wne:keymap wne:kcmPrimary="0532">
      <wne:acd wne:acdName="acd16"/>
    </wne:keymap>
    <wne:keymap wne:kcmPrimary="0533">
      <wne:acd wne:acdName="acd17"/>
    </wne:keymap>
    <wne:keymap wne:kcmPrimary="0534">
      <wne:acd wne:acdName="acd18"/>
    </wne:keymap>
    <wne:keymap wne:kcmPrimary="0535">
      <wne:acd wne:acdName="acd19"/>
    </wne:keymap>
    <wne:keymap wne:kcmPrimary="0536">
      <wne:acd wne:acdName="acd20"/>
    </wne:keymap>
    <wne:keymap wne:kcmPrimary="0631">
      <wne:acd wne:acdName="acd4"/>
    </wne:keymap>
    <wne:keymap wne:kcmPrimary="0632">
      <wne:acd wne:acdName="acd5"/>
    </wne:keymap>
    <wne:keymap wne:kcmPrimary="0633">
      <wne:acd wne:acdName="acd6"/>
    </wne:keymap>
    <wne:keymap wne:kcmPrimary="0634">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s>
  <wne:acds>
    <wne:acd wne:argValue="AgBIAFcATABFACAAQgBvAGQAeQAgAFQAZQB4AHQA" wne:acdName="acd0" wne:fciIndexBasedOn="0065"/>
    <wne:acd wne:argValue="AgBIAFcATABFACAASABlAGEAZAA=" wne:acdName="acd1" wne:fciIndexBasedOn="0065"/>
    <wne:acd wne:argValue="AgBIAFcATABFACAAUwB1AGIAaABlAGEAZAA=" wne:acdName="acd2" wne:fciIndexBasedOn="0065"/>
    <wne:acd wne:argValue="AgBIAFcATABFACAAQwBvAG0AbQBlAG4AdAA=" wne:acdName="acd3" wne:fciIndexBasedOn="0065"/>
    <wne:acd wne:argValue="AgBIAFcATABFACAARABlAGYAIAAxAA==" wne:acdName="acd4" wne:fciIndexBasedOn="0065"/>
    <wne:acd wne:argValue="AgBIAFcATABFACAARABlAGYAIAAyAA==" wne:acdName="acd5" wne:fciIndexBasedOn="0065"/>
    <wne:acd wne:argValue="AgBIAFcATABFACAARABlAGYAIAAzAA==" wne:acdName="acd6" wne:fciIndexBasedOn="0065"/>
    <wne:acd wne:argValue="AgBIAFcATABFACAARABlAGYAIAA0AA==" wne:acdName="acd7" wne:fciIndexBasedOn="0065"/>
    <wne:acd wne:argValue="AgBIAFcATABFACAAUwBjAGgAQgAgAEwAdgBsACAANgA=" wne:acdName="acd8" wne:fciIndexBasedOn="0065"/>
    <wne:acd wne:argValue="AgBIAFcATABFACAATAB2AGwAIAAxAA==" wne:acdName="acd9" wne:fciIndexBasedOn="0065"/>
    <wne:acd wne:argValue="AgBIAFcATABFACAATAB2AGwAIAAyAA==" wne:acdName="acd10" wne:fciIndexBasedOn="0065"/>
    <wne:acd wne:argValue="AgBIAFcATABFACAATAB2AGwAIAAzAA==" wne:acdName="acd11" wne:fciIndexBasedOn="0065"/>
    <wne:acd wne:argValue="AgBIAFcATABFACAATAB2AGwAIAA0AA==" wne:acdName="acd12" wne:fciIndexBasedOn="0065"/>
    <wne:acd wne:argValue="AgBIAFcATABFACAATAB2AGwAIAA1AA==" wne:acdName="acd13" wne:fciIndexBasedOn="0065"/>
    <wne:acd wne:argValue="AgBIAFcATABFACAATAB2AGwAIAA2AA==" wne:acdName="acd14" wne:fciIndexBasedOn="0065"/>
    <wne:acd wne:argValue="AgBIAFcATABFACAAUwBjAGgAQQAgAEwAdgBsACAAMQA=" wne:acdName="acd15" wne:fciIndexBasedOn="0065"/>
    <wne:acd wne:argValue="AgBIAFcATABFACAAUwBjAGgAQQAgAEwAdgBsACAAMgA=" wne:acdName="acd16" wne:fciIndexBasedOn="0065"/>
    <wne:acd wne:argValue="AgBIAFcATABFACAAUwBjAGgAQQAgAEwAdgBsACAAMwA=" wne:acdName="acd17" wne:fciIndexBasedOn="0065"/>
    <wne:acd wne:argValue="AgBIAFcATABFACAAUwBjAGgAQQAgAEwAdgBsACAANAA=" wne:acdName="acd18" wne:fciIndexBasedOn="0065"/>
    <wne:acd wne:argValue="AgBIAFcATABFACAAUwBjAGgAQQAgAEwAdgBsACAANQA=" wne:acdName="acd19" wne:fciIndexBasedOn="0065"/>
    <wne:acd wne:argValue="AgBIAFcATABFACAAUwBjAGgAQQAgAEwAdgBsACAANgA=" wne:acdName="acd20" wne:fciIndexBasedOn="0065"/>
    <wne:acd wne:argValue="AgBIAFcATABFACAAUwBjAGgAQgAgAEwAdgBsACAAMQA=" wne:acdName="acd21" wne:fciIndexBasedOn="0065"/>
    <wne:acd wne:argValue="AgBIAFcATABFACAAUwBjAGgAQgAgAEwAdgBsACAAMgA=" wne:acdName="acd22" wne:fciIndexBasedOn="0065"/>
    <wne:acd wne:argValue="AgBIAFcATABFACAAUwBjAGgAQgAgAEwAdgBsACAAMwA=" wne:acdName="acd23" wne:fciIndexBasedOn="0065"/>
    <wne:acd wne:argValue="AgBIAFcATABFACAAUwBjAGgAQgAgAEwAdgBsACAANAA=" wne:acdName="acd24" wne:fciIndexBasedOn="0065"/>
    <wne:acd wne:argValue="AgBIAFcATABFACAAUwBjAGgAQgAgAEwAdgBsACAANQA=" wne:acdName="acd25" wne:fciIndexBasedOn="0065"/>
    <wne:acd wne:argValue="AgBIAFcATABFACAAUwBjAGgAQgAgAEwAdgBsACAANgA=" wne:acdName="acd2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AE533" w14:textId="77777777" w:rsidR="00246178" w:rsidRDefault="00246178" w:rsidP="00B23931">
      <w:pPr>
        <w:spacing w:line="240" w:lineRule="auto"/>
      </w:pPr>
      <w:r>
        <w:separator/>
      </w:r>
    </w:p>
  </w:endnote>
  <w:endnote w:type="continuationSeparator" w:id="0">
    <w:p w14:paraId="122E24E5" w14:textId="77777777" w:rsidR="00246178" w:rsidRDefault="00246178" w:rsidP="00B23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heSans">
    <w:altName w:val="Courier"/>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37def4f2-d3a4-4f1e-9710-a229"/>
  <w:p w14:paraId="45EF5EA9" w14:textId="59809A47" w:rsidR="002E666D" w:rsidRDefault="002E666D">
    <w:pPr>
      <w:pStyle w:val="DocID"/>
    </w:pPr>
    <w:r>
      <w:fldChar w:fldCharType="begin"/>
    </w:r>
    <w:r>
      <w:instrText xml:space="preserve">  DOCPROPERTY "CUS_DocIDChunk0" </w:instrText>
    </w:r>
    <w:r>
      <w:fldChar w:fldCharType="separate"/>
    </w:r>
    <w:r w:rsidR="00725EA6">
      <w:rPr>
        <w:b/>
        <w:bCs/>
        <w:lang w:val="en-US"/>
      </w:rPr>
      <w:t>Error! Unknown document property name.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bffac1e4-21fd-495a-a0bf-3b8c"/>
  <w:p w14:paraId="26CAD138" w14:textId="04AAB37A" w:rsidR="002E666D" w:rsidRDefault="002E666D">
    <w:pPr>
      <w:pStyle w:val="DocID"/>
    </w:pPr>
    <w:r>
      <w:fldChar w:fldCharType="begin"/>
    </w:r>
    <w:r>
      <w:instrText xml:space="preserve">  DOCPROPERTY "CUS_DocIDChunk0" </w:instrText>
    </w:r>
    <w:r>
      <w:fldChar w:fldCharType="separate"/>
    </w:r>
    <w:r w:rsidR="00725EA6">
      <w:rPr>
        <w:b/>
        <w:bCs/>
        <w:lang w:val="en-US"/>
      </w:rPr>
      <w:t>Error! Unknown document property name.</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34F7" w14:textId="77777777" w:rsidR="00246178" w:rsidRDefault="00246178" w:rsidP="00B23931">
      <w:pPr>
        <w:spacing w:line="240" w:lineRule="auto"/>
      </w:pPr>
      <w:r>
        <w:separator/>
      </w:r>
    </w:p>
  </w:footnote>
  <w:footnote w:type="continuationSeparator" w:id="0">
    <w:p w14:paraId="499A576A" w14:textId="77777777" w:rsidR="00246178" w:rsidRDefault="00246178" w:rsidP="00B239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B0A"/>
    <w:multiLevelType w:val="hybridMultilevel"/>
    <w:tmpl w:val="5F082DD4"/>
    <w:name w:val="LD_Standard22"/>
    <w:lvl w:ilvl="0" w:tplc="F49A7670">
      <w:start w:val="1"/>
      <w:numFmt w:val="bullet"/>
      <w:lvlText w:val=""/>
      <w:lvlJc w:val="left"/>
      <w:pPr>
        <w:tabs>
          <w:tab w:val="num" w:pos="709"/>
        </w:tabs>
        <w:ind w:left="709" w:hanging="709"/>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14DBF"/>
    <w:multiLevelType w:val="hybridMultilevel"/>
    <w:tmpl w:val="3D82F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E87E4B"/>
    <w:multiLevelType w:val="multilevel"/>
    <w:tmpl w:val="D7880EEE"/>
    <w:lvl w:ilvl="0">
      <w:start w:val="1"/>
      <w:numFmt w:val="upperLetter"/>
      <w:pStyle w:val="HWLERecital1"/>
      <w:lvlText w:val="%1."/>
      <w:lvlJc w:val="left"/>
      <w:pPr>
        <w:tabs>
          <w:tab w:val="num" w:pos="709"/>
        </w:tabs>
        <w:ind w:left="709" w:hanging="709"/>
      </w:pPr>
      <w:rPr>
        <w:rFonts w:hint="default"/>
      </w:rPr>
    </w:lvl>
    <w:lvl w:ilvl="1">
      <w:start w:val="1"/>
      <w:numFmt w:val="lowerLetter"/>
      <w:pStyle w:val="HWLERecital2"/>
      <w:lvlText w:val="(%2)"/>
      <w:lvlJc w:val="left"/>
      <w:pPr>
        <w:tabs>
          <w:tab w:val="num" w:pos="1418"/>
        </w:tabs>
        <w:ind w:left="1418" w:hanging="709"/>
      </w:pPr>
      <w:rPr>
        <w:rFonts w:hint="default"/>
      </w:rPr>
    </w:lvl>
    <w:lvl w:ilvl="2">
      <w:start w:val="1"/>
      <w:numFmt w:val="lowerRoman"/>
      <w:pStyle w:val="HWLERecital3"/>
      <w:lvlText w:val="(%3)"/>
      <w:lvlJc w:val="left"/>
      <w:pPr>
        <w:tabs>
          <w:tab w:val="num" w:pos="2126"/>
        </w:tabs>
        <w:ind w:left="2126" w:hanging="708"/>
      </w:pPr>
      <w:rPr>
        <w:rFonts w:hint="default"/>
      </w:rPr>
    </w:lvl>
    <w:lvl w:ilvl="3">
      <w:start w:val="1"/>
      <w:numFmt w:val="upperLetter"/>
      <w:pStyle w:val="HWLERecital4"/>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D11742C"/>
    <w:multiLevelType w:val="multilevel"/>
    <w:tmpl w:val="75862F04"/>
    <w:lvl w:ilvl="0">
      <w:start w:val="1"/>
      <w:numFmt w:val="upperLetter"/>
      <w:pStyle w:val="HWLEPartHeadnewpage"/>
      <w:lvlText w:val="Part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4FE1750"/>
    <w:multiLevelType w:val="hybridMultilevel"/>
    <w:tmpl w:val="0074A2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76C4AB6"/>
    <w:multiLevelType w:val="multilevel"/>
    <w:tmpl w:val="A8CAEC86"/>
    <w:lvl w:ilvl="0">
      <w:start w:val="1"/>
      <w:numFmt w:val="decimal"/>
      <w:lvlText w:val="%1."/>
      <w:lvlJc w:val="left"/>
      <w:pPr>
        <w:tabs>
          <w:tab w:val="num" w:pos="1418"/>
        </w:tabs>
        <w:ind w:left="1418" w:hanging="709"/>
      </w:pPr>
      <w:rPr>
        <w:rFonts w:hint="default"/>
      </w:rPr>
    </w:lvl>
    <w:lvl w:ilvl="1">
      <w:start w:val="1"/>
      <w:numFmt w:val="decimal"/>
      <w:lvlText w:val="%1.%2"/>
      <w:lvlJc w:val="left"/>
      <w:pPr>
        <w:tabs>
          <w:tab w:val="num" w:pos="1418"/>
        </w:tabs>
        <w:ind w:left="1418" w:hanging="709"/>
      </w:pPr>
      <w:rPr>
        <w:rFonts w:ascii="Arial" w:hAnsi="Arial" w:hint="default"/>
        <w:b w:val="0"/>
        <w:i w:val="0"/>
        <w:color w:val="auto"/>
        <w:sz w:val="20"/>
      </w:rPr>
    </w:lvl>
    <w:lvl w:ilvl="2">
      <w:start w:val="1"/>
      <w:numFmt w:val="bullet"/>
      <w:lvlText w:val=""/>
      <w:lvlJc w:val="left"/>
      <w:pPr>
        <w:tabs>
          <w:tab w:val="num" w:pos="2127"/>
        </w:tabs>
        <w:ind w:left="2127" w:hanging="709"/>
      </w:pPr>
      <w:rPr>
        <w:rFonts w:ascii="Symbol" w:hAnsi="Symbol" w:hint="default"/>
      </w:rPr>
    </w:lvl>
    <w:lvl w:ilvl="3">
      <w:start w:val="1"/>
      <w:numFmt w:val="lowerRoman"/>
      <w:lvlText w:val="(%4)"/>
      <w:lvlJc w:val="left"/>
      <w:pPr>
        <w:tabs>
          <w:tab w:val="num" w:pos="2835"/>
        </w:tabs>
        <w:ind w:left="2835" w:hanging="708"/>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6" w15:restartNumberingAfterBreak="0">
    <w:nsid w:val="1B5846B4"/>
    <w:multiLevelType w:val="multilevel"/>
    <w:tmpl w:val="C6DA277C"/>
    <w:lvl w:ilvl="0">
      <w:start w:val="1"/>
      <w:numFmt w:val="decimal"/>
      <w:pStyle w:val="HWLELvl1"/>
      <w:lvlText w:val="%1."/>
      <w:lvlJc w:val="left"/>
      <w:pPr>
        <w:tabs>
          <w:tab w:val="num" w:pos="709"/>
        </w:tabs>
        <w:ind w:left="709" w:hanging="709"/>
      </w:pPr>
      <w:rPr>
        <w:rFonts w:hint="default"/>
      </w:rPr>
    </w:lvl>
    <w:lvl w:ilvl="1">
      <w:start w:val="1"/>
      <w:numFmt w:val="decimal"/>
      <w:pStyle w:val="HWLELvl2"/>
      <w:lvlText w:val="%1.%2"/>
      <w:lvlJc w:val="left"/>
      <w:pPr>
        <w:tabs>
          <w:tab w:val="num" w:pos="709"/>
        </w:tabs>
        <w:ind w:left="709" w:hanging="709"/>
      </w:pPr>
      <w:rPr>
        <w:rFonts w:ascii="Arial" w:hAnsi="Arial" w:hint="default"/>
        <w:b w:val="0"/>
        <w:i w:val="0"/>
        <w:color w:val="auto"/>
        <w:sz w:val="20"/>
      </w:rPr>
    </w:lvl>
    <w:lvl w:ilvl="2">
      <w:start w:val="1"/>
      <w:numFmt w:val="lowerLetter"/>
      <w:pStyle w:val="HWLELvl3"/>
      <w:lvlText w:val="(%3)"/>
      <w:lvlJc w:val="left"/>
      <w:pPr>
        <w:tabs>
          <w:tab w:val="num" w:pos="1418"/>
        </w:tabs>
        <w:ind w:left="1418" w:hanging="709"/>
      </w:pPr>
      <w:rPr>
        <w:rFonts w:hint="default"/>
      </w:rPr>
    </w:lvl>
    <w:lvl w:ilvl="3">
      <w:start w:val="1"/>
      <w:numFmt w:val="lowerRoman"/>
      <w:pStyle w:val="HWLELvl4"/>
      <w:lvlText w:val="(%4)"/>
      <w:lvlJc w:val="left"/>
      <w:pPr>
        <w:tabs>
          <w:tab w:val="num" w:pos="2126"/>
        </w:tabs>
        <w:ind w:left="2126" w:hanging="708"/>
      </w:pPr>
      <w:rPr>
        <w:rFonts w:hint="default"/>
      </w:rPr>
    </w:lvl>
    <w:lvl w:ilvl="4">
      <w:start w:val="1"/>
      <w:numFmt w:val="upperLetter"/>
      <w:pStyle w:val="HWLELvl5"/>
      <w:lvlText w:val="(%5)"/>
      <w:lvlJc w:val="left"/>
      <w:pPr>
        <w:tabs>
          <w:tab w:val="num" w:pos="2835"/>
        </w:tabs>
        <w:ind w:left="2835" w:hanging="709"/>
      </w:pPr>
      <w:rPr>
        <w:rFonts w:hint="default"/>
      </w:rPr>
    </w:lvl>
    <w:lvl w:ilvl="5">
      <w:start w:val="1"/>
      <w:numFmt w:val="decimal"/>
      <w:pStyle w:val="HWLE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53776FB"/>
    <w:multiLevelType w:val="multilevel"/>
    <w:tmpl w:val="A8CAEC8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val="0"/>
        <w:i w:val="0"/>
        <w:color w:val="auto"/>
        <w:sz w:val="20"/>
      </w:rPr>
    </w:lvl>
    <w:lvl w:ilvl="2">
      <w:start w:val="1"/>
      <w:numFmt w:val="bullet"/>
      <w:lvlText w:val=""/>
      <w:lvlJc w:val="left"/>
      <w:pPr>
        <w:tabs>
          <w:tab w:val="num" w:pos="1418"/>
        </w:tabs>
        <w:ind w:left="1418" w:hanging="709"/>
      </w:pPr>
      <w:rPr>
        <w:rFonts w:ascii="Symbol" w:hAnsi="Symbol"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952691B"/>
    <w:multiLevelType w:val="multilevel"/>
    <w:tmpl w:val="876A78CA"/>
    <w:lvl w:ilvl="0">
      <w:start w:val="1"/>
      <w:numFmt w:val="upperLetter"/>
      <w:pStyle w:val="HWLEAnnexHead"/>
      <w:lvlText w:val="Annexure %1"/>
      <w:lvlJc w:val="left"/>
      <w:pPr>
        <w:tabs>
          <w:tab w:val="num" w:pos="2126"/>
        </w:tabs>
        <w:ind w:left="2126" w:hanging="2126"/>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E3B5B81"/>
    <w:multiLevelType w:val="multilevel"/>
    <w:tmpl w:val="2B244876"/>
    <w:lvl w:ilvl="0">
      <w:start w:val="1"/>
      <w:numFmt w:val="decimal"/>
      <w:pStyle w:val="HWLESchALvl1"/>
      <w:lvlText w:val="%1."/>
      <w:lvlJc w:val="left"/>
      <w:pPr>
        <w:tabs>
          <w:tab w:val="num" w:pos="709"/>
        </w:tabs>
        <w:ind w:left="709" w:hanging="709"/>
      </w:pPr>
      <w:rPr>
        <w:rFonts w:hint="default"/>
      </w:rPr>
    </w:lvl>
    <w:lvl w:ilvl="1">
      <w:start w:val="1"/>
      <w:numFmt w:val="decimal"/>
      <w:pStyle w:val="HWLESchALvl2"/>
      <w:lvlText w:val="%1.%2"/>
      <w:lvlJc w:val="left"/>
      <w:pPr>
        <w:tabs>
          <w:tab w:val="num" w:pos="709"/>
        </w:tabs>
        <w:ind w:left="709" w:hanging="709"/>
      </w:pPr>
      <w:rPr>
        <w:rFonts w:hint="default"/>
      </w:rPr>
    </w:lvl>
    <w:lvl w:ilvl="2">
      <w:start w:val="1"/>
      <w:numFmt w:val="lowerLetter"/>
      <w:pStyle w:val="HWLESchALvl3"/>
      <w:lvlText w:val="(%3)"/>
      <w:lvlJc w:val="left"/>
      <w:pPr>
        <w:tabs>
          <w:tab w:val="num" w:pos="1418"/>
        </w:tabs>
        <w:ind w:left="1418" w:hanging="709"/>
      </w:pPr>
      <w:rPr>
        <w:rFonts w:hint="default"/>
      </w:rPr>
    </w:lvl>
    <w:lvl w:ilvl="3">
      <w:start w:val="1"/>
      <w:numFmt w:val="lowerRoman"/>
      <w:pStyle w:val="HWLESchALvl4"/>
      <w:lvlText w:val="(%4)"/>
      <w:lvlJc w:val="left"/>
      <w:pPr>
        <w:tabs>
          <w:tab w:val="num" w:pos="2126"/>
        </w:tabs>
        <w:ind w:left="2126" w:hanging="708"/>
      </w:pPr>
      <w:rPr>
        <w:rFonts w:hint="default"/>
      </w:rPr>
    </w:lvl>
    <w:lvl w:ilvl="4">
      <w:start w:val="1"/>
      <w:numFmt w:val="upperLetter"/>
      <w:pStyle w:val="HWLESchALvl5"/>
      <w:lvlText w:val="(%5)"/>
      <w:lvlJc w:val="left"/>
      <w:pPr>
        <w:tabs>
          <w:tab w:val="num" w:pos="2835"/>
        </w:tabs>
        <w:ind w:left="2835" w:hanging="709"/>
      </w:pPr>
      <w:rPr>
        <w:rFonts w:hint="default"/>
      </w:rPr>
    </w:lvl>
    <w:lvl w:ilvl="5">
      <w:start w:val="1"/>
      <w:numFmt w:val="decimal"/>
      <w:pStyle w:val="HWLESch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F5A4B4D"/>
    <w:multiLevelType w:val="multilevel"/>
    <w:tmpl w:val="C70E08A8"/>
    <w:lvl w:ilvl="0">
      <w:start w:val="1"/>
      <w:numFmt w:val="decimal"/>
      <w:pStyle w:val="HWLETblBLvl1"/>
      <w:lvlText w:val="%1."/>
      <w:lvlJc w:val="left"/>
      <w:pPr>
        <w:tabs>
          <w:tab w:val="num" w:pos="709"/>
        </w:tabs>
        <w:ind w:left="709" w:hanging="709"/>
      </w:pPr>
      <w:rPr>
        <w:rFonts w:hint="default"/>
      </w:rPr>
    </w:lvl>
    <w:lvl w:ilvl="1">
      <w:start w:val="1"/>
      <w:numFmt w:val="lowerLetter"/>
      <w:pStyle w:val="HWLETblBLvl2"/>
      <w:lvlText w:val="(%2)"/>
      <w:lvlJc w:val="left"/>
      <w:pPr>
        <w:tabs>
          <w:tab w:val="num" w:pos="709"/>
        </w:tabs>
        <w:ind w:left="709" w:hanging="709"/>
      </w:pPr>
      <w:rPr>
        <w:rFonts w:hint="default"/>
      </w:rPr>
    </w:lvl>
    <w:lvl w:ilvl="2">
      <w:start w:val="1"/>
      <w:numFmt w:val="lowerRoman"/>
      <w:pStyle w:val="HWLETblBLvl3"/>
      <w:lvlText w:val="(%3)"/>
      <w:lvlJc w:val="left"/>
      <w:pPr>
        <w:tabs>
          <w:tab w:val="num" w:pos="1418"/>
        </w:tabs>
        <w:ind w:left="1418" w:hanging="709"/>
      </w:pPr>
      <w:rPr>
        <w:rFonts w:hint="default"/>
      </w:rPr>
    </w:lvl>
    <w:lvl w:ilvl="3">
      <w:start w:val="1"/>
      <w:numFmt w:val="upperLetter"/>
      <w:pStyle w:val="HWLETblBLvl4"/>
      <w:lvlText w:val="(%4)"/>
      <w:lvlJc w:val="left"/>
      <w:pPr>
        <w:tabs>
          <w:tab w:val="num" w:pos="2126"/>
        </w:tabs>
        <w:ind w:left="2126" w:hanging="708"/>
      </w:pPr>
      <w:rPr>
        <w:rFonts w:hint="default"/>
      </w:rPr>
    </w:lvl>
    <w:lvl w:ilvl="4">
      <w:start w:val="1"/>
      <w:numFmt w:val="decimal"/>
      <w:pStyle w:val="HWLETblBLvl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1444B3B"/>
    <w:multiLevelType w:val="multilevel"/>
    <w:tmpl w:val="72C42928"/>
    <w:lvl w:ilvl="0">
      <w:start w:val="1"/>
      <w:numFmt w:val="none"/>
      <w:pStyle w:val="HWLEDef1"/>
      <w:suff w:val="nothing"/>
      <w:lvlText w:val=""/>
      <w:lvlJc w:val="left"/>
      <w:pPr>
        <w:ind w:left="0" w:firstLine="0"/>
      </w:pPr>
      <w:rPr>
        <w:rFonts w:hint="default"/>
      </w:rPr>
    </w:lvl>
    <w:lvl w:ilvl="1">
      <w:start w:val="1"/>
      <w:numFmt w:val="lowerLetter"/>
      <w:pStyle w:val="HWLEDef2"/>
      <w:lvlText w:val="(%2)"/>
      <w:lvlJc w:val="left"/>
      <w:pPr>
        <w:tabs>
          <w:tab w:val="num" w:pos="709"/>
        </w:tabs>
        <w:ind w:left="709" w:hanging="709"/>
      </w:pPr>
      <w:rPr>
        <w:rFonts w:hint="default"/>
      </w:rPr>
    </w:lvl>
    <w:lvl w:ilvl="2">
      <w:start w:val="1"/>
      <w:numFmt w:val="lowerRoman"/>
      <w:pStyle w:val="HWLEDef3"/>
      <w:lvlText w:val="(%3)"/>
      <w:lvlJc w:val="left"/>
      <w:pPr>
        <w:tabs>
          <w:tab w:val="num" w:pos="1418"/>
        </w:tabs>
        <w:ind w:left="1418" w:hanging="709"/>
      </w:pPr>
      <w:rPr>
        <w:rFonts w:hint="default"/>
      </w:rPr>
    </w:lvl>
    <w:lvl w:ilvl="3">
      <w:start w:val="1"/>
      <w:numFmt w:val="upperLetter"/>
      <w:pStyle w:val="HWLEDef4"/>
      <w:lvlText w:val="(%4)"/>
      <w:lvlJc w:val="left"/>
      <w:pPr>
        <w:tabs>
          <w:tab w:val="num" w:pos="2126"/>
        </w:tabs>
        <w:ind w:left="2126" w:hanging="708"/>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89B3391"/>
    <w:multiLevelType w:val="multilevel"/>
    <w:tmpl w:val="54E65176"/>
    <w:lvl w:ilvl="0">
      <w:start w:val="1"/>
      <w:numFmt w:val="bullet"/>
      <w:pStyle w:val="HWLEBullet1"/>
      <w:lvlText w:val="•"/>
      <w:lvlJc w:val="left"/>
      <w:pPr>
        <w:tabs>
          <w:tab w:val="num" w:pos="709"/>
        </w:tabs>
        <w:ind w:left="709" w:hanging="709"/>
      </w:pPr>
      <w:rPr>
        <w:rFonts w:ascii="Arial" w:hAnsi="Arial" w:hint="default"/>
        <w:color w:val="auto"/>
      </w:rPr>
    </w:lvl>
    <w:lvl w:ilvl="1">
      <w:start w:val="1"/>
      <w:numFmt w:val="bullet"/>
      <w:pStyle w:val="HWLE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9311617"/>
    <w:multiLevelType w:val="multilevel"/>
    <w:tmpl w:val="232EF3EE"/>
    <w:lvl w:ilvl="0">
      <w:start w:val="1"/>
      <w:numFmt w:val="decimal"/>
      <w:pStyle w:val="HWLEItem1"/>
      <w:lvlText w:val="Item %1"/>
      <w:lvlJc w:val="left"/>
      <w:pPr>
        <w:tabs>
          <w:tab w:val="num" w:pos="851"/>
        </w:tabs>
        <w:ind w:left="851" w:hanging="851"/>
      </w:pPr>
      <w:rPr>
        <w:rFonts w:hint="default"/>
      </w:rPr>
    </w:lvl>
    <w:lvl w:ilvl="1">
      <w:start w:val="1"/>
      <w:numFmt w:val="lowerLetter"/>
      <w:pStyle w:val="HWLEItem2"/>
      <w:lvlText w:val="(%2)"/>
      <w:lvlJc w:val="left"/>
      <w:pPr>
        <w:tabs>
          <w:tab w:val="num" w:pos="709"/>
        </w:tabs>
        <w:ind w:left="709" w:hanging="709"/>
      </w:pPr>
      <w:rPr>
        <w:rFonts w:hint="default"/>
      </w:rPr>
    </w:lvl>
    <w:lvl w:ilvl="2">
      <w:start w:val="1"/>
      <w:numFmt w:val="lowerRoman"/>
      <w:pStyle w:val="HWLEItem3"/>
      <w:lvlText w:val="(%3)"/>
      <w:lvlJc w:val="left"/>
      <w:pPr>
        <w:tabs>
          <w:tab w:val="num" w:pos="1418"/>
        </w:tabs>
        <w:ind w:left="1418" w:hanging="709"/>
      </w:pPr>
      <w:rPr>
        <w:rFonts w:hint="default"/>
      </w:rPr>
    </w:lvl>
    <w:lvl w:ilvl="3">
      <w:start w:val="1"/>
      <w:numFmt w:val="upperLetter"/>
      <w:pStyle w:val="HWLEItem4"/>
      <w:lvlText w:val="(%4)"/>
      <w:lvlJc w:val="left"/>
      <w:pPr>
        <w:tabs>
          <w:tab w:val="num" w:pos="2126"/>
        </w:tabs>
        <w:ind w:left="2126" w:hanging="708"/>
      </w:pPr>
      <w:rPr>
        <w:rFonts w:hint="default"/>
      </w:rPr>
    </w:lvl>
    <w:lvl w:ilvl="4">
      <w:start w:val="1"/>
      <w:numFmt w:val="decimal"/>
      <w:pStyle w:val="HWLEItem5"/>
      <w:lvlText w:val="(%5)"/>
      <w:lvlJc w:val="left"/>
      <w:pPr>
        <w:tabs>
          <w:tab w:val="num" w:pos="2835"/>
        </w:tabs>
        <w:ind w:left="2835" w:hanging="709"/>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B412F29"/>
    <w:multiLevelType w:val="multilevel"/>
    <w:tmpl w:val="57780690"/>
    <w:lvl w:ilvl="0">
      <w:start w:val="1"/>
      <w:numFmt w:val="decimal"/>
      <w:pStyle w:val="HWLESchBLvl1"/>
      <w:lvlText w:val="%1."/>
      <w:lvlJc w:val="left"/>
      <w:pPr>
        <w:tabs>
          <w:tab w:val="num" w:pos="709"/>
        </w:tabs>
        <w:ind w:left="709" w:hanging="709"/>
      </w:pPr>
      <w:rPr>
        <w:rFonts w:hint="default"/>
      </w:rPr>
    </w:lvl>
    <w:lvl w:ilvl="1">
      <w:start w:val="1"/>
      <w:numFmt w:val="decimal"/>
      <w:pStyle w:val="HWLESchBLvl2"/>
      <w:lvlText w:val="%1.%2"/>
      <w:lvlJc w:val="left"/>
      <w:pPr>
        <w:tabs>
          <w:tab w:val="num" w:pos="709"/>
        </w:tabs>
        <w:ind w:left="709" w:hanging="709"/>
      </w:pPr>
      <w:rPr>
        <w:rFonts w:ascii="Arial" w:hAnsi="Arial" w:hint="default"/>
        <w:b w:val="0"/>
        <w:i w:val="0"/>
        <w:color w:val="auto"/>
        <w:sz w:val="20"/>
      </w:rPr>
    </w:lvl>
    <w:lvl w:ilvl="2">
      <w:start w:val="1"/>
      <w:numFmt w:val="lowerLetter"/>
      <w:pStyle w:val="HWLESchBLvl3"/>
      <w:lvlText w:val="(%3)"/>
      <w:lvlJc w:val="left"/>
      <w:pPr>
        <w:tabs>
          <w:tab w:val="num" w:pos="1418"/>
        </w:tabs>
        <w:ind w:left="1418" w:hanging="709"/>
      </w:pPr>
      <w:rPr>
        <w:rFonts w:hint="default"/>
      </w:rPr>
    </w:lvl>
    <w:lvl w:ilvl="3">
      <w:start w:val="1"/>
      <w:numFmt w:val="lowerRoman"/>
      <w:pStyle w:val="HWLESchBLvl4"/>
      <w:lvlText w:val="(%4)"/>
      <w:lvlJc w:val="left"/>
      <w:pPr>
        <w:tabs>
          <w:tab w:val="num" w:pos="2126"/>
        </w:tabs>
        <w:ind w:left="2126" w:hanging="708"/>
      </w:pPr>
      <w:rPr>
        <w:rFonts w:hint="default"/>
      </w:rPr>
    </w:lvl>
    <w:lvl w:ilvl="4">
      <w:start w:val="1"/>
      <w:numFmt w:val="upperLetter"/>
      <w:pStyle w:val="HWLESchBLvl5"/>
      <w:lvlText w:val="(%5)"/>
      <w:lvlJc w:val="left"/>
      <w:pPr>
        <w:tabs>
          <w:tab w:val="num" w:pos="2835"/>
        </w:tabs>
        <w:ind w:left="2835" w:hanging="709"/>
      </w:pPr>
      <w:rPr>
        <w:rFonts w:hint="default"/>
      </w:rPr>
    </w:lvl>
    <w:lvl w:ilvl="5">
      <w:start w:val="1"/>
      <w:numFmt w:val="decimal"/>
      <w:pStyle w:val="HWLESchB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DF6200E"/>
    <w:multiLevelType w:val="multilevel"/>
    <w:tmpl w:val="3A4E34B6"/>
    <w:lvl w:ilvl="0">
      <w:start w:val="1"/>
      <w:numFmt w:val="bullet"/>
      <w:pStyle w:val="HWLETblBullet1"/>
      <w:lvlText w:val="•"/>
      <w:lvlJc w:val="left"/>
      <w:pPr>
        <w:tabs>
          <w:tab w:val="num" w:pos="709"/>
        </w:tabs>
        <w:ind w:left="709" w:hanging="709"/>
      </w:pPr>
      <w:rPr>
        <w:rFonts w:ascii="Arial" w:hAnsi="Arial" w:hint="default"/>
        <w:color w:val="auto"/>
      </w:rPr>
    </w:lvl>
    <w:lvl w:ilvl="1">
      <w:start w:val="1"/>
      <w:numFmt w:val="bullet"/>
      <w:pStyle w:val="HWLETblBullet2"/>
      <w:lvlText w:val="-"/>
      <w:lvlJc w:val="left"/>
      <w:pPr>
        <w:tabs>
          <w:tab w:val="num" w:pos="1418"/>
        </w:tabs>
        <w:ind w:left="1418" w:hanging="709"/>
      </w:pPr>
      <w:rPr>
        <w:rFonts w:ascii="Times New Roman" w:hAnsi="Times New Roman" w:cs="Times New Roman" w:hint="default"/>
        <w:color w:val="auto"/>
      </w:rPr>
    </w:lvl>
    <w:lvl w:ilvl="2">
      <w:start w:val="1"/>
      <w:numFmt w:val="bullet"/>
      <w:pStyle w:val="HWLETblBullet3"/>
      <w:lvlText w:val="◦"/>
      <w:lvlJc w:val="left"/>
      <w:pPr>
        <w:tabs>
          <w:tab w:val="num" w:pos="2126"/>
        </w:tabs>
        <w:ind w:left="2126" w:hanging="708"/>
      </w:pPr>
      <w:rPr>
        <w:rFonts w:ascii="Times New Roman" w:hAnsi="Times New Roman" w:cs="Times New Roman" w:hint="default"/>
        <w:color w:val="auto"/>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E0A099C"/>
    <w:multiLevelType w:val="multilevel"/>
    <w:tmpl w:val="A35C69A6"/>
    <w:lvl w:ilvl="0">
      <w:start w:val="1"/>
      <w:numFmt w:val="decimal"/>
      <w:pStyle w:val="HWLETblALvl1"/>
      <w:lvlText w:val="%1."/>
      <w:lvlJc w:val="left"/>
      <w:pPr>
        <w:tabs>
          <w:tab w:val="num" w:pos="709"/>
        </w:tabs>
        <w:ind w:left="709" w:hanging="709"/>
      </w:pPr>
      <w:rPr>
        <w:rFonts w:hint="default"/>
      </w:rPr>
    </w:lvl>
    <w:lvl w:ilvl="1">
      <w:start w:val="1"/>
      <w:numFmt w:val="decimal"/>
      <w:pStyle w:val="HWLETblALvl2"/>
      <w:lvlText w:val="%1.%2"/>
      <w:lvlJc w:val="left"/>
      <w:pPr>
        <w:tabs>
          <w:tab w:val="num" w:pos="709"/>
        </w:tabs>
        <w:ind w:left="709" w:hanging="709"/>
      </w:pPr>
      <w:rPr>
        <w:rFonts w:hint="default"/>
      </w:rPr>
    </w:lvl>
    <w:lvl w:ilvl="2">
      <w:start w:val="1"/>
      <w:numFmt w:val="lowerLetter"/>
      <w:pStyle w:val="HWLETblALvl3"/>
      <w:lvlText w:val="(%3)"/>
      <w:lvlJc w:val="left"/>
      <w:pPr>
        <w:tabs>
          <w:tab w:val="num" w:pos="1418"/>
        </w:tabs>
        <w:ind w:left="1418" w:hanging="709"/>
      </w:pPr>
      <w:rPr>
        <w:rFonts w:hint="default"/>
      </w:rPr>
    </w:lvl>
    <w:lvl w:ilvl="3">
      <w:start w:val="1"/>
      <w:numFmt w:val="lowerRoman"/>
      <w:pStyle w:val="HWLETblALvl4"/>
      <w:lvlText w:val="(%4)"/>
      <w:lvlJc w:val="left"/>
      <w:pPr>
        <w:tabs>
          <w:tab w:val="num" w:pos="2126"/>
        </w:tabs>
        <w:ind w:left="2126" w:hanging="708"/>
      </w:pPr>
      <w:rPr>
        <w:rFonts w:hint="default"/>
      </w:rPr>
    </w:lvl>
    <w:lvl w:ilvl="4">
      <w:start w:val="1"/>
      <w:numFmt w:val="upperLetter"/>
      <w:pStyle w:val="HWLETblALvl5"/>
      <w:lvlText w:val="(%5)"/>
      <w:lvlJc w:val="left"/>
      <w:pPr>
        <w:tabs>
          <w:tab w:val="num" w:pos="2835"/>
        </w:tabs>
        <w:ind w:left="2835" w:hanging="709"/>
      </w:pPr>
      <w:rPr>
        <w:rFonts w:hint="default"/>
      </w:rPr>
    </w:lvl>
    <w:lvl w:ilvl="5">
      <w:start w:val="1"/>
      <w:numFmt w:val="decimal"/>
      <w:pStyle w:val="HWLETblALvl6"/>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70E065A"/>
    <w:multiLevelType w:val="multilevel"/>
    <w:tmpl w:val="E85485D0"/>
    <w:lvl w:ilvl="0">
      <w:start w:val="1"/>
      <w:numFmt w:val="decimal"/>
      <w:pStyle w:val="HWLESchHeadmulti"/>
      <w:lvlText w:val="Schedule %1"/>
      <w:lvlJc w:val="left"/>
      <w:pPr>
        <w:tabs>
          <w:tab w:val="num" w:pos="2126"/>
        </w:tabs>
        <w:ind w:left="2126" w:hanging="2126"/>
      </w:pPr>
      <w:rPr>
        <w:rFonts w:ascii="Arial" w:hAnsi="Arial" w:cs="Times New Roman" w:hint="default"/>
        <w:b w:val="0"/>
        <w:i w:val="0"/>
        <w:color w:val="898F4B"/>
        <w:sz w:val="30"/>
      </w:rPr>
    </w:lvl>
    <w:lvl w:ilvl="1">
      <w:start w:val="1"/>
      <w:numFmt w:val="none"/>
      <w:lvlText w:val=""/>
      <w:lvlJc w:val="left"/>
      <w:pPr>
        <w:ind w:left="0" w:firstLine="0"/>
      </w:pPr>
      <w:rPr>
        <w:rFonts w:ascii="Arial Bold" w:hAnsi="Arial Bold" w:cs="Times New Roman" w:hint="default"/>
        <w:b/>
        <w:i w:val="0"/>
        <w:sz w:val="24"/>
      </w:rPr>
    </w:lvl>
    <w:lvl w:ilvl="2">
      <w:start w:val="1"/>
      <w:numFmt w:val="none"/>
      <w:lvlText w:val=""/>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8" w15:restartNumberingAfterBreak="0">
    <w:nsid w:val="5ADA326B"/>
    <w:multiLevelType w:val="hybridMultilevel"/>
    <w:tmpl w:val="C1E28FE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6F1C47DE"/>
    <w:multiLevelType w:val="multilevel"/>
    <w:tmpl w:val="C03EA5BE"/>
    <w:lvl w:ilvl="0">
      <w:start w:val="1"/>
      <w:numFmt w:val="upperLetter"/>
      <w:pStyle w:val="HWLEPartHead"/>
      <w:lvlText w:val="Part %1"/>
      <w:lvlJc w:val="left"/>
      <w:pPr>
        <w:tabs>
          <w:tab w:val="num" w:pos="1418"/>
        </w:tabs>
        <w:ind w:left="1418" w:hanging="1418"/>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172047D"/>
    <w:multiLevelType w:val="multilevel"/>
    <w:tmpl w:val="A8CAEC8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ascii="Arial" w:hAnsi="Arial" w:hint="default"/>
        <w:b w:val="0"/>
        <w:i w:val="0"/>
        <w:color w:val="auto"/>
        <w:sz w:val="20"/>
      </w:rPr>
    </w:lvl>
    <w:lvl w:ilvl="2">
      <w:start w:val="1"/>
      <w:numFmt w:val="bullet"/>
      <w:lvlText w:val=""/>
      <w:lvlJc w:val="left"/>
      <w:pPr>
        <w:tabs>
          <w:tab w:val="num" w:pos="1418"/>
        </w:tabs>
        <w:ind w:left="1418" w:hanging="709"/>
      </w:pPr>
      <w:rPr>
        <w:rFonts w:ascii="Symbol" w:hAnsi="Symbol"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D27039F"/>
    <w:multiLevelType w:val="multilevel"/>
    <w:tmpl w:val="0A2A71FC"/>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1"/>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num>
  <w:num w:numId="7">
    <w:abstractNumId w:val="10"/>
  </w:num>
  <w:num w:numId="8">
    <w:abstractNumId w:val="15"/>
  </w:num>
  <w:num w:numId="9">
    <w:abstractNumId w:val="8"/>
  </w:num>
  <w:num w:numId="10">
    <w:abstractNumId w:val="12"/>
  </w:num>
  <w:num w:numId="11">
    <w:abstractNumId w:val="11"/>
  </w:num>
  <w:num w:numId="12">
    <w:abstractNumId w:val="13"/>
  </w:num>
  <w:num w:numId="13">
    <w:abstractNumId w:val="6"/>
  </w:num>
  <w:num w:numId="14">
    <w:abstractNumId w:val="19"/>
  </w:num>
  <w:num w:numId="15">
    <w:abstractNumId w:val="3"/>
  </w:num>
  <w:num w:numId="16">
    <w:abstractNumId w:val="2"/>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6"/>
  </w:num>
  <w:num w:numId="22">
    <w:abstractNumId w:val="20"/>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52"/>
    <w:rsid w:val="0000069F"/>
    <w:rsid w:val="00043162"/>
    <w:rsid w:val="00044060"/>
    <w:rsid w:val="00045E5E"/>
    <w:rsid w:val="0007318B"/>
    <w:rsid w:val="00086F17"/>
    <w:rsid w:val="00091AC2"/>
    <w:rsid w:val="00095DF5"/>
    <w:rsid w:val="00096AEB"/>
    <w:rsid w:val="000A77A2"/>
    <w:rsid w:val="000D02C9"/>
    <w:rsid w:val="000D3C7F"/>
    <w:rsid w:val="000D5F08"/>
    <w:rsid w:val="000D6A5B"/>
    <w:rsid w:val="000D789C"/>
    <w:rsid w:val="000F3D15"/>
    <w:rsid w:val="000F4752"/>
    <w:rsid w:val="000F6B91"/>
    <w:rsid w:val="001455F6"/>
    <w:rsid w:val="0015179F"/>
    <w:rsid w:val="00152213"/>
    <w:rsid w:val="00152C94"/>
    <w:rsid w:val="00157C24"/>
    <w:rsid w:val="00160999"/>
    <w:rsid w:val="00163E28"/>
    <w:rsid w:val="00171700"/>
    <w:rsid w:val="0018395A"/>
    <w:rsid w:val="001840D8"/>
    <w:rsid w:val="001B7AFE"/>
    <w:rsid w:val="001B7BA4"/>
    <w:rsid w:val="001D1DB9"/>
    <w:rsid w:val="001E6159"/>
    <w:rsid w:val="001F44D2"/>
    <w:rsid w:val="00206DE0"/>
    <w:rsid w:val="00210EC2"/>
    <w:rsid w:val="00211EFF"/>
    <w:rsid w:val="002178F3"/>
    <w:rsid w:val="00217EA7"/>
    <w:rsid w:val="00224A82"/>
    <w:rsid w:val="00225087"/>
    <w:rsid w:val="00246178"/>
    <w:rsid w:val="002463CF"/>
    <w:rsid w:val="00265347"/>
    <w:rsid w:val="002A5042"/>
    <w:rsid w:val="002A5B27"/>
    <w:rsid w:val="002C4F08"/>
    <w:rsid w:val="002C6A3D"/>
    <w:rsid w:val="002D52A5"/>
    <w:rsid w:val="002E1598"/>
    <w:rsid w:val="002E6210"/>
    <w:rsid w:val="002E666D"/>
    <w:rsid w:val="00314A33"/>
    <w:rsid w:val="003170D9"/>
    <w:rsid w:val="00325915"/>
    <w:rsid w:val="00327556"/>
    <w:rsid w:val="00341CC6"/>
    <w:rsid w:val="00345B8A"/>
    <w:rsid w:val="0034641D"/>
    <w:rsid w:val="003500C1"/>
    <w:rsid w:val="0035195F"/>
    <w:rsid w:val="00352C84"/>
    <w:rsid w:val="00354C7A"/>
    <w:rsid w:val="00373588"/>
    <w:rsid w:val="00380AA2"/>
    <w:rsid w:val="00380B47"/>
    <w:rsid w:val="003953A3"/>
    <w:rsid w:val="003A2F71"/>
    <w:rsid w:val="003B1F4E"/>
    <w:rsid w:val="003B4ED6"/>
    <w:rsid w:val="003C27E3"/>
    <w:rsid w:val="003C6EBF"/>
    <w:rsid w:val="003D37A7"/>
    <w:rsid w:val="004013E3"/>
    <w:rsid w:val="00413CC0"/>
    <w:rsid w:val="00454002"/>
    <w:rsid w:val="00470C66"/>
    <w:rsid w:val="00470E86"/>
    <w:rsid w:val="00473228"/>
    <w:rsid w:val="00481300"/>
    <w:rsid w:val="00492D86"/>
    <w:rsid w:val="004A4054"/>
    <w:rsid w:val="004B0446"/>
    <w:rsid w:val="004E0127"/>
    <w:rsid w:val="004E3B7E"/>
    <w:rsid w:val="004F563A"/>
    <w:rsid w:val="00512278"/>
    <w:rsid w:val="00534D54"/>
    <w:rsid w:val="00544534"/>
    <w:rsid w:val="00555D36"/>
    <w:rsid w:val="005D25E7"/>
    <w:rsid w:val="005D623D"/>
    <w:rsid w:val="005F7242"/>
    <w:rsid w:val="00601E87"/>
    <w:rsid w:val="00613A70"/>
    <w:rsid w:val="00621ACE"/>
    <w:rsid w:val="00635345"/>
    <w:rsid w:val="00636A8B"/>
    <w:rsid w:val="0065025C"/>
    <w:rsid w:val="006601DE"/>
    <w:rsid w:val="00672E87"/>
    <w:rsid w:val="00683782"/>
    <w:rsid w:val="006E6DD6"/>
    <w:rsid w:val="00725EA6"/>
    <w:rsid w:val="00770850"/>
    <w:rsid w:val="00776BE8"/>
    <w:rsid w:val="00792409"/>
    <w:rsid w:val="007B205E"/>
    <w:rsid w:val="007D4E2B"/>
    <w:rsid w:val="007E65A3"/>
    <w:rsid w:val="007E6DFC"/>
    <w:rsid w:val="007F40D3"/>
    <w:rsid w:val="00816CB9"/>
    <w:rsid w:val="00837FC6"/>
    <w:rsid w:val="00860D5A"/>
    <w:rsid w:val="008810C0"/>
    <w:rsid w:val="008B5DA2"/>
    <w:rsid w:val="008B6650"/>
    <w:rsid w:val="008C120F"/>
    <w:rsid w:val="008F3D77"/>
    <w:rsid w:val="009004F3"/>
    <w:rsid w:val="00902202"/>
    <w:rsid w:val="00914BF6"/>
    <w:rsid w:val="00923C21"/>
    <w:rsid w:val="00930019"/>
    <w:rsid w:val="0093394B"/>
    <w:rsid w:val="00946D5F"/>
    <w:rsid w:val="00964C38"/>
    <w:rsid w:val="00974B9D"/>
    <w:rsid w:val="0098388F"/>
    <w:rsid w:val="009872A7"/>
    <w:rsid w:val="009A21C6"/>
    <w:rsid w:val="009B2FB2"/>
    <w:rsid w:val="009C190F"/>
    <w:rsid w:val="009D6632"/>
    <w:rsid w:val="009D7C70"/>
    <w:rsid w:val="009F1215"/>
    <w:rsid w:val="009F24A5"/>
    <w:rsid w:val="00A228F2"/>
    <w:rsid w:val="00A230E2"/>
    <w:rsid w:val="00A6023A"/>
    <w:rsid w:val="00A65CF6"/>
    <w:rsid w:val="00A7567F"/>
    <w:rsid w:val="00A779C6"/>
    <w:rsid w:val="00A91B3D"/>
    <w:rsid w:val="00AA048E"/>
    <w:rsid w:val="00AA1ADE"/>
    <w:rsid w:val="00AB70B9"/>
    <w:rsid w:val="00AC3AEA"/>
    <w:rsid w:val="00AC3D55"/>
    <w:rsid w:val="00AC7A59"/>
    <w:rsid w:val="00AE4280"/>
    <w:rsid w:val="00AF30D6"/>
    <w:rsid w:val="00AF3B5E"/>
    <w:rsid w:val="00B17A3D"/>
    <w:rsid w:val="00B23931"/>
    <w:rsid w:val="00B24425"/>
    <w:rsid w:val="00B3631C"/>
    <w:rsid w:val="00B41CB1"/>
    <w:rsid w:val="00B50D80"/>
    <w:rsid w:val="00B7004D"/>
    <w:rsid w:val="00B96CBD"/>
    <w:rsid w:val="00BB0023"/>
    <w:rsid w:val="00BB4463"/>
    <w:rsid w:val="00BB56A1"/>
    <w:rsid w:val="00BB6003"/>
    <w:rsid w:val="00BC7411"/>
    <w:rsid w:val="00BD0775"/>
    <w:rsid w:val="00BD2537"/>
    <w:rsid w:val="00BE47E9"/>
    <w:rsid w:val="00BE5FE6"/>
    <w:rsid w:val="00C04047"/>
    <w:rsid w:val="00C51EF0"/>
    <w:rsid w:val="00C54D0D"/>
    <w:rsid w:val="00C61B1F"/>
    <w:rsid w:val="00C65889"/>
    <w:rsid w:val="00CA1332"/>
    <w:rsid w:val="00CA235B"/>
    <w:rsid w:val="00CD020C"/>
    <w:rsid w:val="00CD243A"/>
    <w:rsid w:val="00CD502D"/>
    <w:rsid w:val="00D013DC"/>
    <w:rsid w:val="00D020C0"/>
    <w:rsid w:val="00D13344"/>
    <w:rsid w:val="00D54089"/>
    <w:rsid w:val="00D54A73"/>
    <w:rsid w:val="00D55FF3"/>
    <w:rsid w:val="00D5684D"/>
    <w:rsid w:val="00D60FB4"/>
    <w:rsid w:val="00D70189"/>
    <w:rsid w:val="00D763DA"/>
    <w:rsid w:val="00D809FD"/>
    <w:rsid w:val="00D80B4E"/>
    <w:rsid w:val="00D83889"/>
    <w:rsid w:val="00DB5B1F"/>
    <w:rsid w:val="00DD4DC0"/>
    <w:rsid w:val="00DD52F6"/>
    <w:rsid w:val="00DE191B"/>
    <w:rsid w:val="00DE4339"/>
    <w:rsid w:val="00DE5FE0"/>
    <w:rsid w:val="00DE6D7D"/>
    <w:rsid w:val="00E065EA"/>
    <w:rsid w:val="00E246E2"/>
    <w:rsid w:val="00E2712C"/>
    <w:rsid w:val="00E539A7"/>
    <w:rsid w:val="00E669E0"/>
    <w:rsid w:val="00E738A1"/>
    <w:rsid w:val="00E801B8"/>
    <w:rsid w:val="00E8795E"/>
    <w:rsid w:val="00E9723A"/>
    <w:rsid w:val="00ED33A0"/>
    <w:rsid w:val="00ED5823"/>
    <w:rsid w:val="00EE5D9C"/>
    <w:rsid w:val="00F016D1"/>
    <w:rsid w:val="00F05175"/>
    <w:rsid w:val="00F1424D"/>
    <w:rsid w:val="00F35AB1"/>
    <w:rsid w:val="00F62953"/>
    <w:rsid w:val="00F6714F"/>
    <w:rsid w:val="00F915B7"/>
    <w:rsid w:val="00FB6800"/>
    <w:rsid w:val="00FC2F60"/>
    <w:rsid w:val="00FC7E91"/>
    <w:rsid w:val="00FD52AF"/>
    <w:rsid w:val="00FE3B8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59EC"/>
  <w15:docId w15:val="{D8226AFC-6664-43E4-9251-97BE530A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1B8"/>
    <w:pPr>
      <w:spacing w:after="0" w:line="260" w:lineRule="atLeast"/>
    </w:pPr>
    <w:rPr>
      <w:rFonts w:ascii="Arial" w:hAnsi="Arial"/>
      <w:sz w:val="20"/>
    </w:rPr>
  </w:style>
  <w:style w:type="paragraph" w:styleId="Heading1">
    <w:name w:val="heading 1"/>
    <w:basedOn w:val="Normal"/>
    <w:next w:val="Normal"/>
    <w:link w:val="Heading1Char"/>
    <w:uiPriority w:val="9"/>
    <w:qFormat/>
    <w:rsid w:val="00E801B8"/>
    <w:p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E801B8"/>
    <w:p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E801B8"/>
    <w:pPr>
      <w:outlineLvl w:val="2"/>
    </w:pPr>
    <w:rPr>
      <w:rFonts w:eastAsiaTheme="majorEastAsia" w:cstheme="majorBidi"/>
      <w:bCs/>
    </w:rPr>
  </w:style>
  <w:style w:type="paragraph" w:styleId="Heading4">
    <w:name w:val="heading 4"/>
    <w:basedOn w:val="Normal"/>
    <w:next w:val="Normal"/>
    <w:link w:val="Heading4Char"/>
    <w:uiPriority w:val="9"/>
    <w:unhideWhenUsed/>
    <w:qFormat/>
    <w:rsid w:val="00E801B8"/>
    <w:p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E801B8"/>
    <w:pPr>
      <w:outlineLvl w:val="4"/>
    </w:pPr>
    <w:rPr>
      <w:rFonts w:eastAsiaTheme="majorEastAsia" w:cstheme="majorBidi"/>
    </w:rPr>
  </w:style>
  <w:style w:type="paragraph" w:styleId="Heading6">
    <w:name w:val="heading 6"/>
    <w:basedOn w:val="Normal"/>
    <w:next w:val="Normal"/>
    <w:link w:val="Heading6Char"/>
    <w:uiPriority w:val="9"/>
    <w:unhideWhenUsed/>
    <w:qFormat/>
    <w:rsid w:val="00E801B8"/>
    <w:pPr>
      <w:outlineLvl w:val="5"/>
    </w:pPr>
    <w:rPr>
      <w:rFonts w:eastAsiaTheme="majorEastAsia" w:cstheme="majorBidi"/>
      <w:iCs/>
    </w:rPr>
  </w:style>
  <w:style w:type="paragraph" w:styleId="Heading7">
    <w:name w:val="heading 7"/>
    <w:basedOn w:val="Normal"/>
    <w:next w:val="Normal"/>
    <w:link w:val="Heading7Char"/>
    <w:uiPriority w:val="9"/>
    <w:unhideWhenUsed/>
    <w:qFormat/>
    <w:rsid w:val="00E801B8"/>
    <w:pPr>
      <w:outlineLvl w:val="6"/>
    </w:pPr>
    <w:rPr>
      <w:rFonts w:eastAsiaTheme="majorEastAsia" w:cstheme="majorBidi"/>
      <w:iCs/>
    </w:rPr>
  </w:style>
  <w:style w:type="paragraph" w:styleId="Heading8">
    <w:name w:val="heading 8"/>
    <w:basedOn w:val="Normal"/>
    <w:next w:val="Normal"/>
    <w:link w:val="Heading8Char"/>
    <w:uiPriority w:val="9"/>
    <w:unhideWhenUsed/>
    <w:qFormat/>
    <w:rsid w:val="00E801B8"/>
    <w:pPr>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E801B8"/>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752"/>
    <w:pPr>
      <w:spacing w:line="240" w:lineRule="auto"/>
      <w:ind w:left="720"/>
    </w:pPr>
    <w:rPr>
      <w:rFonts w:ascii="Calibri" w:eastAsia="Calibri" w:hAnsi="Calibri" w:cs="Times New Roman"/>
    </w:rPr>
  </w:style>
  <w:style w:type="character" w:customStyle="1" w:styleId="s1">
    <w:name w:val="s1"/>
    <w:basedOn w:val="DefaultParagraphFont"/>
    <w:rsid w:val="000F4752"/>
    <w:rPr>
      <w:rFonts w:ascii=".SFUIText" w:hAnsi=".SFUIText" w:hint="default"/>
      <w:b w:val="0"/>
      <w:bCs w:val="0"/>
      <w:i w:val="0"/>
      <w:iCs w:val="0"/>
      <w:sz w:val="34"/>
      <w:szCs w:val="34"/>
    </w:rPr>
  </w:style>
  <w:style w:type="character" w:styleId="Hyperlink">
    <w:name w:val="Hyperlink"/>
    <w:uiPriority w:val="99"/>
    <w:rsid w:val="00E801B8"/>
    <w:rPr>
      <w:rFonts w:cs="Times New Roman"/>
      <w:b/>
      <w:color w:val="0000FF"/>
      <w:u w:val="single"/>
    </w:rPr>
  </w:style>
  <w:style w:type="character" w:customStyle="1" w:styleId="apple-converted-space">
    <w:name w:val="apple-converted-space"/>
    <w:basedOn w:val="DefaultParagraphFont"/>
    <w:rsid w:val="002A5042"/>
  </w:style>
  <w:style w:type="character" w:styleId="Strong">
    <w:name w:val="Strong"/>
    <w:basedOn w:val="DefaultParagraphFont"/>
    <w:uiPriority w:val="22"/>
    <w:qFormat/>
    <w:rsid w:val="002A5042"/>
    <w:rPr>
      <w:b/>
      <w:bCs/>
    </w:rPr>
  </w:style>
  <w:style w:type="paragraph" w:customStyle="1" w:styleId="HWLELvl1">
    <w:name w:val="HWLE Lvl 1"/>
    <w:basedOn w:val="Normal"/>
    <w:qFormat/>
    <w:rsid w:val="00E801B8"/>
    <w:pPr>
      <w:numPr>
        <w:numId w:val="13"/>
      </w:numPr>
      <w:spacing w:before="240" w:after="240"/>
      <w:outlineLvl w:val="0"/>
    </w:pPr>
  </w:style>
  <w:style w:type="paragraph" w:customStyle="1" w:styleId="HWLELvl2">
    <w:name w:val="HWLE Lvl 2"/>
    <w:basedOn w:val="Normal"/>
    <w:qFormat/>
    <w:rsid w:val="00E801B8"/>
    <w:pPr>
      <w:numPr>
        <w:ilvl w:val="1"/>
        <w:numId w:val="13"/>
      </w:numPr>
      <w:spacing w:before="240" w:after="240"/>
      <w:outlineLvl w:val="1"/>
    </w:pPr>
  </w:style>
  <w:style w:type="paragraph" w:customStyle="1" w:styleId="HWLELvl3">
    <w:name w:val="HWLE Lvl 3"/>
    <w:basedOn w:val="Normal"/>
    <w:qFormat/>
    <w:rsid w:val="00E801B8"/>
    <w:pPr>
      <w:numPr>
        <w:ilvl w:val="2"/>
        <w:numId w:val="13"/>
      </w:numPr>
      <w:spacing w:before="240" w:after="240"/>
      <w:outlineLvl w:val="2"/>
    </w:pPr>
  </w:style>
  <w:style w:type="paragraph" w:customStyle="1" w:styleId="HWLELvl4">
    <w:name w:val="HWLE Lvl 4"/>
    <w:basedOn w:val="Normal"/>
    <w:qFormat/>
    <w:rsid w:val="00E801B8"/>
    <w:pPr>
      <w:numPr>
        <w:ilvl w:val="3"/>
        <w:numId w:val="13"/>
      </w:numPr>
      <w:spacing w:before="240" w:after="240"/>
      <w:outlineLvl w:val="3"/>
    </w:pPr>
  </w:style>
  <w:style w:type="paragraph" w:customStyle="1" w:styleId="HWLELvl5">
    <w:name w:val="HWLE Lvl 5"/>
    <w:basedOn w:val="Normal"/>
    <w:qFormat/>
    <w:rsid w:val="00E801B8"/>
    <w:pPr>
      <w:numPr>
        <w:ilvl w:val="4"/>
        <w:numId w:val="13"/>
      </w:numPr>
      <w:spacing w:before="240" w:after="240"/>
      <w:outlineLvl w:val="4"/>
    </w:pPr>
  </w:style>
  <w:style w:type="paragraph" w:customStyle="1" w:styleId="HWLELvl6">
    <w:name w:val="HWLE Lvl 6"/>
    <w:basedOn w:val="Normal"/>
    <w:qFormat/>
    <w:rsid w:val="00E801B8"/>
    <w:pPr>
      <w:numPr>
        <w:ilvl w:val="5"/>
        <w:numId w:val="13"/>
      </w:numPr>
      <w:spacing w:before="240" w:after="240"/>
      <w:outlineLvl w:val="5"/>
    </w:pPr>
  </w:style>
  <w:style w:type="character" w:styleId="FollowedHyperlink">
    <w:name w:val="FollowedHyperlink"/>
    <w:basedOn w:val="DefaultParagraphFont"/>
    <w:uiPriority w:val="99"/>
    <w:semiHidden/>
    <w:unhideWhenUsed/>
    <w:rsid w:val="00AE4280"/>
    <w:rPr>
      <w:color w:val="auto"/>
      <w:u w:val="single"/>
    </w:rPr>
  </w:style>
  <w:style w:type="character" w:styleId="CommentReference">
    <w:name w:val="annotation reference"/>
    <w:basedOn w:val="DefaultParagraphFont"/>
    <w:uiPriority w:val="99"/>
    <w:semiHidden/>
    <w:unhideWhenUsed/>
    <w:rsid w:val="00D763DA"/>
    <w:rPr>
      <w:sz w:val="16"/>
      <w:szCs w:val="16"/>
    </w:rPr>
  </w:style>
  <w:style w:type="paragraph" w:styleId="CommentText">
    <w:name w:val="annotation text"/>
    <w:basedOn w:val="Normal"/>
    <w:link w:val="CommentTextChar"/>
    <w:uiPriority w:val="99"/>
    <w:semiHidden/>
    <w:unhideWhenUsed/>
    <w:rsid w:val="00D763DA"/>
    <w:pPr>
      <w:spacing w:line="240" w:lineRule="auto"/>
    </w:pPr>
    <w:rPr>
      <w:szCs w:val="20"/>
    </w:rPr>
  </w:style>
  <w:style w:type="character" w:customStyle="1" w:styleId="CommentTextChar">
    <w:name w:val="Comment Text Char"/>
    <w:basedOn w:val="DefaultParagraphFont"/>
    <w:link w:val="CommentText"/>
    <w:uiPriority w:val="99"/>
    <w:semiHidden/>
    <w:rsid w:val="00D763DA"/>
    <w:rPr>
      <w:sz w:val="20"/>
      <w:szCs w:val="20"/>
    </w:rPr>
  </w:style>
  <w:style w:type="paragraph" w:styleId="CommentSubject">
    <w:name w:val="annotation subject"/>
    <w:basedOn w:val="CommentText"/>
    <w:next w:val="CommentText"/>
    <w:link w:val="CommentSubjectChar"/>
    <w:uiPriority w:val="99"/>
    <w:semiHidden/>
    <w:unhideWhenUsed/>
    <w:rsid w:val="00D763DA"/>
    <w:rPr>
      <w:b/>
      <w:bCs/>
    </w:rPr>
  </w:style>
  <w:style w:type="character" w:customStyle="1" w:styleId="CommentSubjectChar">
    <w:name w:val="Comment Subject Char"/>
    <w:basedOn w:val="CommentTextChar"/>
    <w:link w:val="CommentSubject"/>
    <w:uiPriority w:val="99"/>
    <w:semiHidden/>
    <w:rsid w:val="00D763DA"/>
    <w:rPr>
      <w:b/>
      <w:bCs/>
      <w:sz w:val="20"/>
      <w:szCs w:val="20"/>
    </w:rPr>
  </w:style>
  <w:style w:type="paragraph" w:styleId="BalloonText">
    <w:name w:val="Balloon Text"/>
    <w:basedOn w:val="Normal"/>
    <w:link w:val="BalloonTextChar"/>
    <w:uiPriority w:val="99"/>
    <w:semiHidden/>
    <w:unhideWhenUsed/>
    <w:rsid w:val="00D763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DA"/>
    <w:rPr>
      <w:rFonts w:ascii="Segoe UI" w:hAnsi="Segoe UI" w:cs="Segoe UI"/>
      <w:sz w:val="18"/>
      <w:szCs w:val="18"/>
    </w:rPr>
  </w:style>
  <w:style w:type="paragraph" w:customStyle="1" w:styleId="DocID">
    <w:name w:val="DocID"/>
    <w:basedOn w:val="Footer"/>
    <w:link w:val="DocIDChar"/>
    <w:qFormat/>
    <w:rsid w:val="00E801B8"/>
  </w:style>
  <w:style w:type="character" w:customStyle="1" w:styleId="DocIDChar">
    <w:name w:val="DocID Char"/>
    <w:link w:val="DocID"/>
    <w:rsid w:val="00E801B8"/>
    <w:rPr>
      <w:rFonts w:ascii="Arial" w:hAnsi="Arial"/>
      <w:sz w:val="14"/>
    </w:rPr>
  </w:style>
  <w:style w:type="paragraph" w:styleId="Footer">
    <w:name w:val="footer"/>
    <w:basedOn w:val="Normal"/>
    <w:link w:val="FooterChar"/>
    <w:unhideWhenUsed/>
    <w:rsid w:val="00E801B8"/>
    <w:pPr>
      <w:tabs>
        <w:tab w:val="center" w:pos="4253"/>
        <w:tab w:val="right" w:pos="8505"/>
      </w:tabs>
      <w:spacing w:before="60" w:after="60" w:line="240" w:lineRule="auto"/>
    </w:pPr>
    <w:rPr>
      <w:sz w:val="14"/>
    </w:rPr>
  </w:style>
  <w:style w:type="character" w:customStyle="1" w:styleId="FooterChar">
    <w:name w:val="Footer Char"/>
    <w:basedOn w:val="DefaultParagraphFont"/>
    <w:link w:val="Footer"/>
    <w:rsid w:val="00E801B8"/>
    <w:rPr>
      <w:rFonts w:ascii="Arial" w:hAnsi="Arial"/>
      <w:sz w:val="14"/>
    </w:rPr>
  </w:style>
  <w:style w:type="paragraph" w:styleId="Header">
    <w:name w:val="header"/>
    <w:basedOn w:val="Normal"/>
    <w:link w:val="HeaderChar"/>
    <w:unhideWhenUsed/>
    <w:rsid w:val="00E801B8"/>
    <w:pPr>
      <w:tabs>
        <w:tab w:val="center" w:pos="4253"/>
        <w:tab w:val="right" w:pos="8505"/>
      </w:tabs>
      <w:spacing w:line="240" w:lineRule="auto"/>
    </w:pPr>
    <w:rPr>
      <w:sz w:val="18"/>
    </w:rPr>
  </w:style>
  <w:style w:type="character" w:customStyle="1" w:styleId="HeaderChar">
    <w:name w:val="Header Char"/>
    <w:basedOn w:val="DefaultParagraphFont"/>
    <w:link w:val="Header"/>
    <w:rsid w:val="00E801B8"/>
    <w:rPr>
      <w:rFonts w:ascii="Arial" w:hAnsi="Arial"/>
      <w:sz w:val="18"/>
    </w:rPr>
  </w:style>
  <w:style w:type="paragraph" w:customStyle="1" w:styleId="acthead5">
    <w:name w:val="acthead5"/>
    <w:basedOn w:val="Normal"/>
    <w:rsid w:val="00CD243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charsectno">
    <w:name w:val="charsectno"/>
    <w:basedOn w:val="DefaultParagraphFont"/>
    <w:rsid w:val="00CD243A"/>
  </w:style>
  <w:style w:type="paragraph" w:customStyle="1" w:styleId="subsection">
    <w:name w:val="subsection"/>
    <w:basedOn w:val="Normal"/>
    <w:rsid w:val="00CD243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aragraph">
    <w:name w:val="paragraph"/>
    <w:basedOn w:val="Normal"/>
    <w:rsid w:val="00CD243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aragraphsub">
    <w:name w:val="paragraphsub"/>
    <w:basedOn w:val="Normal"/>
    <w:rsid w:val="00CD243A"/>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styleId="Revision">
    <w:name w:val="Revision"/>
    <w:hidden/>
    <w:uiPriority w:val="99"/>
    <w:semiHidden/>
    <w:rsid w:val="00CD243A"/>
    <w:pPr>
      <w:spacing w:after="0" w:line="240" w:lineRule="auto"/>
    </w:pPr>
  </w:style>
  <w:style w:type="character" w:customStyle="1" w:styleId="Heading1Char">
    <w:name w:val="Heading 1 Char"/>
    <w:basedOn w:val="DefaultParagraphFont"/>
    <w:link w:val="Heading1"/>
    <w:uiPriority w:val="9"/>
    <w:rsid w:val="00E801B8"/>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E801B8"/>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E801B8"/>
    <w:rPr>
      <w:rFonts w:ascii="Arial" w:eastAsiaTheme="majorEastAsia" w:hAnsi="Arial" w:cstheme="majorBidi"/>
      <w:bCs/>
      <w:sz w:val="20"/>
    </w:rPr>
  </w:style>
  <w:style w:type="character" w:customStyle="1" w:styleId="Heading4Char">
    <w:name w:val="Heading 4 Char"/>
    <w:basedOn w:val="DefaultParagraphFont"/>
    <w:link w:val="Heading4"/>
    <w:uiPriority w:val="9"/>
    <w:rsid w:val="00E801B8"/>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E801B8"/>
    <w:rPr>
      <w:rFonts w:ascii="Arial" w:eastAsiaTheme="majorEastAsia" w:hAnsi="Arial" w:cstheme="majorBidi"/>
      <w:sz w:val="20"/>
    </w:rPr>
  </w:style>
  <w:style w:type="character" w:customStyle="1" w:styleId="Heading6Char">
    <w:name w:val="Heading 6 Char"/>
    <w:basedOn w:val="DefaultParagraphFont"/>
    <w:link w:val="Heading6"/>
    <w:uiPriority w:val="9"/>
    <w:rsid w:val="00E801B8"/>
    <w:rPr>
      <w:rFonts w:ascii="Arial" w:eastAsiaTheme="majorEastAsia" w:hAnsi="Arial" w:cstheme="majorBidi"/>
      <w:iCs/>
      <w:sz w:val="20"/>
    </w:rPr>
  </w:style>
  <w:style w:type="character" w:customStyle="1" w:styleId="Heading7Char">
    <w:name w:val="Heading 7 Char"/>
    <w:basedOn w:val="DefaultParagraphFont"/>
    <w:link w:val="Heading7"/>
    <w:uiPriority w:val="9"/>
    <w:rsid w:val="00E801B8"/>
    <w:rPr>
      <w:rFonts w:ascii="Arial" w:eastAsiaTheme="majorEastAsia" w:hAnsi="Arial" w:cstheme="majorBidi"/>
      <w:iCs/>
      <w:sz w:val="20"/>
    </w:rPr>
  </w:style>
  <w:style w:type="character" w:customStyle="1" w:styleId="Heading8Char">
    <w:name w:val="Heading 8 Char"/>
    <w:basedOn w:val="DefaultParagraphFont"/>
    <w:link w:val="Heading8"/>
    <w:uiPriority w:val="9"/>
    <w:rsid w:val="00E801B8"/>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E801B8"/>
    <w:rPr>
      <w:rFonts w:ascii="Arial" w:eastAsiaTheme="majorEastAsia" w:hAnsi="Arial" w:cstheme="majorBidi"/>
      <w:iCs/>
      <w:sz w:val="20"/>
      <w:szCs w:val="20"/>
    </w:rPr>
  </w:style>
  <w:style w:type="paragraph" w:customStyle="1" w:styleId="HWLEBodyText">
    <w:name w:val="HWLE Body Text"/>
    <w:basedOn w:val="Normal"/>
    <w:qFormat/>
    <w:rsid w:val="00E801B8"/>
    <w:pPr>
      <w:spacing w:before="240" w:after="240"/>
    </w:pPr>
  </w:style>
  <w:style w:type="paragraph" w:customStyle="1" w:styleId="HWLEIndent">
    <w:name w:val="HWLE Indent"/>
    <w:basedOn w:val="Normal"/>
    <w:qFormat/>
    <w:rsid w:val="00E801B8"/>
    <w:pPr>
      <w:spacing w:before="240" w:after="240"/>
      <w:ind w:left="709"/>
    </w:pPr>
  </w:style>
  <w:style w:type="paragraph" w:customStyle="1" w:styleId="HWLEDef1">
    <w:name w:val="HWLE Def 1"/>
    <w:basedOn w:val="Normal"/>
    <w:qFormat/>
    <w:rsid w:val="00E801B8"/>
    <w:pPr>
      <w:numPr>
        <w:numId w:val="11"/>
      </w:numPr>
      <w:spacing w:before="120" w:after="120"/>
      <w:outlineLvl w:val="0"/>
    </w:pPr>
    <w:rPr>
      <w:rFonts w:ascii="Arial Bold" w:hAnsi="Arial Bold"/>
      <w:b/>
    </w:rPr>
  </w:style>
  <w:style w:type="paragraph" w:customStyle="1" w:styleId="HWLEDef2">
    <w:name w:val="HWLE Def 2"/>
    <w:basedOn w:val="Normal"/>
    <w:qFormat/>
    <w:rsid w:val="00E801B8"/>
    <w:pPr>
      <w:numPr>
        <w:ilvl w:val="1"/>
        <w:numId w:val="11"/>
      </w:numPr>
      <w:spacing w:before="120" w:after="120"/>
      <w:outlineLvl w:val="1"/>
    </w:pPr>
  </w:style>
  <w:style w:type="paragraph" w:customStyle="1" w:styleId="HWLEDef3">
    <w:name w:val="HWLE Def 3"/>
    <w:basedOn w:val="Normal"/>
    <w:qFormat/>
    <w:rsid w:val="00E801B8"/>
    <w:pPr>
      <w:numPr>
        <w:ilvl w:val="2"/>
        <w:numId w:val="11"/>
      </w:numPr>
      <w:spacing w:before="120" w:after="120"/>
      <w:outlineLvl w:val="2"/>
    </w:pPr>
  </w:style>
  <w:style w:type="paragraph" w:customStyle="1" w:styleId="HWLEDef4">
    <w:name w:val="HWLE Def 4"/>
    <w:basedOn w:val="Normal"/>
    <w:qFormat/>
    <w:rsid w:val="00E801B8"/>
    <w:pPr>
      <w:numPr>
        <w:ilvl w:val="3"/>
        <w:numId w:val="11"/>
      </w:numPr>
      <w:spacing w:before="120" w:after="120"/>
      <w:outlineLvl w:val="3"/>
    </w:pPr>
  </w:style>
  <w:style w:type="table" w:styleId="TableGrid">
    <w:name w:val="Table Grid"/>
    <w:basedOn w:val="TableNormal"/>
    <w:rsid w:val="00E801B8"/>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AnnexHead">
    <w:name w:val="HWLE Annex Head"/>
    <w:basedOn w:val="Normal"/>
    <w:next w:val="HWLEBodyText"/>
    <w:qFormat/>
    <w:rsid w:val="00E801B8"/>
    <w:pPr>
      <w:keepNext/>
      <w:pageBreakBefore/>
      <w:numPr>
        <w:numId w:val="9"/>
      </w:numPr>
      <w:spacing w:before="240" w:after="600"/>
    </w:pPr>
    <w:rPr>
      <w:color w:val="898F4B"/>
      <w:sz w:val="30"/>
    </w:rPr>
  </w:style>
  <w:style w:type="paragraph" w:customStyle="1" w:styleId="HWLEBullet1">
    <w:name w:val="HWLE Bullet 1"/>
    <w:basedOn w:val="Normal"/>
    <w:qFormat/>
    <w:rsid w:val="00E801B8"/>
    <w:pPr>
      <w:numPr>
        <w:numId w:val="10"/>
      </w:numPr>
      <w:spacing w:before="240" w:after="240"/>
      <w:outlineLvl w:val="0"/>
    </w:pPr>
  </w:style>
  <w:style w:type="paragraph" w:customStyle="1" w:styleId="HWLEBullet2">
    <w:name w:val="HWLE Bullet 2"/>
    <w:basedOn w:val="Normal"/>
    <w:qFormat/>
    <w:rsid w:val="00E801B8"/>
    <w:pPr>
      <w:numPr>
        <w:ilvl w:val="1"/>
        <w:numId w:val="10"/>
      </w:numPr>
      <w:spacing w:before="240" w:after="240"/>
      <w:outlineLvl w:val="1"/>
    </w:pPr>
  </w:style>
  <w:style w:type="paragraph" w:customStyle="1" w:styleId="HWLEBullet3">
    <w:name w:val="HWLE Bullet 3"/>
    <w:basedOn w:val="Normal"/>
    <w:qFormat/>
    <w:rsid w:val="00E801B8"/>
    <w:pPr>
      <w:numPr>
        <w:ilvl w:val="2"/>
        <w:numId w:val="10"/>
      </w:numPr>
      <w:spacing w:before="240" w:after="240"/>
      <w:outlineLvl w:val="2"/>
    </w:pPr>
  </w:style>
  <w:style w:type="paragraph" w:customStyle="1" w:styleId="HWLEComment">
    <w:name w:val="HWLE Comment"/>
    <w:basedOn w:val="Normal"/>
    <w:qFormat/>
    <w:rsid w:val="00E801B8"/>
    <w:pPr>
      <w:spacing w:before="120" w:after="120"/>
    </w:pPr>
  </w:style>
  <w:style w:type="paragraph" w:styleId="Date">
    <w:name w:val="Date"/>
    <w:basedOn w:val="Normal"/>
    <w:next w:val="Normal"/>
    <w:link w:val="DateChar"/>
    <w:uiPriority w:val="99"/>
    <w:semiHidden/>
    <w:unhideWhenUsed/>
    <w:rsid w:val="00E801B8"/>
  </w:style>
  <w:style w:type="character" w:customStyle="1" w:styleId="DateChar">
    <w:name w:val="Date Char"/>
    <w:basedOn w:val="DefaultParagraphFont"/>
    <w:link w:val="Date"/>
    <w:uiPriority w:val="99"/>
    <w:semiHidden/>
    <w:rsid w:val="00E801B8"/>
    <w:rPr>
      <w:rFonts w:ascii="Arial" w:hAnsi="Arial"/>
      <w:sz w:val="20"/>
    </w:rPr>
  </w:style>
  <w:style w:type="paragraph" w:customStyle="1" w:styleId="HWLEItem1">
    <w:name w:val="HWLE Item 1"/>
    <w:basedOn w:val="Normal"/>
    <w:qFormat/>
    <w:rsid w:val="00E801B8"/>
    <w:pPr>
      <w:numPr>
        <w:numId w:val="12"/>
      </w:numPr>
      <w:spacing w:before="120" w:after="120"/>
      <w:outlineLvl w:val="0"/>
    </w:pPr>
    <w:rPr>
      <w:color w:val="57584F"/>
    </w:rPr>
  </w:style>
  <w:style w:type="paragraph" w:customStyle="1" w:styleId="HWLEItem2">
    <w:name w:val="HWLE Item 2"/>
    <w:basedOn w:val="Normal"/>
    <w:qFormat/>
    <w:rsid w:val="00E801B8"/>
    <w:pPr>
      <w:numPr>
        <w:ilvl w:val="1"/>
        <w:numId w:val="12"/>
      </w:numPr>
      <w:spacing w:before="120" w:after="120"/>
      <w:outlineLvl w:val="1"/>
    </w:pPr>
  </w:style>
  <w:style w:type="paragraph" w:customStyle="1" w:styleId="HWLEItem3">
    <w:name w:val="HWLE Item 3"/>
    <w:basedOn w:val="Normal"/>
    <w:qFormat/>
    <w:rsid w:val="00E801B8"/>
    <w:pPr>
      <w:numPr>
        <w:ilvl w:val="2"/>
        <w:numId w:val="12"/>
      </w:numPr>
      <w:spacing w:before="120" w:after="120"/>
      <w:outlineLvl w:val="2"/>
    </w:pPr>
  </w:style>
  <w:style w:type="paragraph" w:customStyle="1" w:styleId="HWLEItem4">
    <w:name w:val="HWLE Item 4"/>
    <w:basedOn w:val="Normal"/>
    <w:qFormat/>
    <w:rsid w:val="00E801B8"/>
    <w:pPr>
      <w:numPr>
        <w:ilvl w:val="3"/>
        <w:numId w:val="12"/>
      </w:numPr>
      <w:spacing w:before="120" w:after="120"/>
      <w:outlineLvl w:val="3"/>
    </w:pPr>
  </w:style>
  <w:style w:type="paragraph" w:customStyle="1" w:styleId="HWLEItem5">
    <w:name w:val="HWLE Item 5"/>
    <w:basedOn w:val="Normal"/>
    <w:qFormat/>
    <w:rsid w:val="00E801B8"/>
    <w:pPr>
      <w:numPr>
        <w:ilvl w:val="4"/>
        <w:numId w:val="12"/>
      </w:numPr>
      <w:spacing w:before="120" w:after="120"/>
      <w:outlineLvl w:val="4"/>
    </w:pPr>
  </w:style>
  <w:style w:type="paragraph" w:customStyle="1" w:styleId="HWLEPartHead">
    <w:name w:val="HWLE Part Head"/>
    <w:basedOn w:val="Normal"/>
    <w:next w:val="HWLEBodyText"/>
    <w:qFormat/>
    <w:rsid w:val="00E801B8"/>
    <w:pPr>
      <w:keepNext/>
      <w:numPr>
        <w:numId w:val="14"/>
      </w:numPr>
      <w:spacing w:before="1200" w:after="600"/>
    </w:pPr>
    <w:rPr>
      <w:color w:val="57584F"/>
      <w:sz w:val="28"/>
    </w:rPr>
  </w:style>
  <w:style w:type="paragraph" w:customStyle="1" w:styleId="HWLEPartHeadnewpage">
    <w:name w:val="HWLE Part Head (new page)"/>
    <w:basedOn w:val="Normal"/>
    <w:next w:val="HWLEBodyText"/>
    <w:qFormat/>
    <w:rsid w:val="00E801B8"/>
    <w:pPr>
      <w:pageBreakBefore/>
      <w:numPr>
        <w:numId w:val="15"/>
      </w:numPr>
      <w:spacing w:before="4800"/>
    </w:pPr>
    <w:rPr>
      <w:color w:val="898F4B"/>
      <w:sz w:val="36"/>
    </w:rPr>
  </w:style>
  <w:style w:type="paragraph" w:customStyle="1" w:styleId="HWLERecital1">
    <w:name w:val="HWLE Recital 1"/>
    <w:basedOn w:val="Normal"/>
    <w:qFormat/>
    <w:rsid w:val="00E801B8"/>
    <w:pPr>
      <w:numPr>
        <w:numId w:val="16"/>
      </w:numPr>
      <w:spacing w:before="240" w:after="240"/>
      <w:outlineLvl w:val="0"/>
    </w:pPr>
  </w:style>
  <w:style w:type="paragraph" w:customStyle="1" w:styleId="HWLERecital2">
    <w:name w:val="HWLE Recital 2"/>
    <w:basedOn w:val="Normal"/>
    <w:qFormat/>
    <w:rsid w:val="00E801B8"/>
    <w:pPr>
      <w:numPr>
        <w:ilvl w:val="1"/>
        <w:numId w:val="16"/>
      </w:numPr>
      <w:spacing w:before="240" w:after="240"/>
      <w:outlineLvl w:val="1"/>
    </w:pPr>
  </w:style>
  <w:style w:type="paragraph" w:customStyle="1" w:styleId="HWLERecital3">
    <w:name w:val="HWLE Recital 3"/>
    <w:basedOn w:val="Normal"/>
    <w:qFormat/>
    <w:rsid w:val="00E801B8"/>
    <w:pPr>
      <w:numPr>
        <w:ilvl w:val="2"/>
        <w:numId w:val="16"/>
      </w:numPr>
      <w:spacing w:before="240" w:after="240"/>
      <w:outlineLvl w:val="2"/>
    </w:pPr>
  </w:style>
  <w:style w:type="paragraph" w:customStyle="1" w:styleId="HWLERecital4">
    <w:name w:val="HWLE Recital 4"/>
    <w:basedOn w:val="Normal"/>
    <w:qFormat/>
    <w:rsid w:val="00E801B8"/>
    <w:pPr>
      <w:numPr>
        <w:ilvl w:val="3"/>
        <w:numId w:val="16"/>
      </w:numPr>
      <w:spacing w:before="240" w:after="240"/>
      <w:outlineLvl w:val="3"/>
    </w:pPr>
  </w:style>
  <w:style w:type="paragraph" w:customStyle="1" w:styleId="HWLESchALvl1">
    <w:name w:val="HWLE SchA Lvl 1"/>
    <w:basedOn w:val="Normal"/>
    <w:qFormat/>
    <w:rsid w:val="00E801B8"/>
    <w:pPr>
      <w:numPr>
        <w:numId w:val="18"/>
      </w:numPr>
      <w:spacing w:before="240" w:after="240"/>
      <w:outlineLvl w:val="0"/>
    </w:pPr>
  </w:style>
  <w:style w:type="paragraph" w:customStyle="1" w:styleId="HWLESchALvl2">
    <w:name w:val="HWLE SchA Lvl 2"/>
    <w:basedOn w:val="Normal"/>
    <w:qFormat/>
    <w:rsid w:val="00E801B8"/>
    <w:pPr>
      <w:numPr>
        <w:ilvl w:val="1"/>
        <w:numId w:val="18"/>
      </w:numPr>
      <w:spacing w:before="240" w:after="240"/>
      <w:outlineLvl w:val="1"/>
    </w:pPr>
  </w:style>
  <w:style w:type="paragraph" w:customStyle="1" w:styleId="HWLESchALvl3">
    <w:name w:val="HWLE SchA Lvl 3"/>
    <w:basedOn w:val="Normal"/>
    <w:link w:val="HWLESchALvl3Char"/>
    <w:qFormat/>
    <w:rsid w:val="00E801B8"/>
    <w:pPr>
      <w:numPr>
        <w:ilvl w:val="2"/>
        <w:numId w:val="18"/>
      </w:numPr>
      <w:spacing w:before="240" w:after="240"/>
      <w:outlineLvl w:val="2"/>
    </w:pPr>
  </w:style>
  <w:style w:type="paragraph" w:customStyle="1" w:styleId="HWLESchALvl4">
    <w:name w:val="HWLE SchA Lvl 4"/>
    <w:basedOn w:val="Normal"/>
    <w:qFormat/>
    <w:rsid w:val="00E801B8"/>
    <w:pPr>
      <w:numPr>
        <w:ilvl w:val="3"/>
        <w:numId w:val="18"/>
      </w:numPr>
      <w:spacing w:before="240" w:after="240"/>
      <w:outlineLvl w:val="3"/>
    </w:pPr>
  </w:style>
  <w:style w:type="paragraph" w:customStyle="1" w:styleId="HWLESchALvl5">
    <w:name w:val="HWLE SchA Lvl 5"/>
    <w:basedOn w:val="Normal"/>
    <w:qFormat/>
    <w:rsid w:val="00E801B8"/>
    <w:pPr>
      <w:numPr>
        <w:ilvl w:val="4"/>
        <w:numId w:val="18"/>
      </w:numPr>
      <w:spacing w:before="240" w:after="240"/>
      <w:outlineLvl w:val="4"/>
    </w:pPr>
  </w:style>
  <w:style w:type="paragraph" w:customStyle="1" w:styleId="HWLESchALvl6">
    <w:name w:val="HWLE SchA Lvl 6"/>
    <w:basedOn w:val="Normal"/>
    <w:qFormat/>
    <w:rsid w:val="00E801B8"/>
    <w:pPr>
      <w:numPr>
        <w:ilvl w:val="5"/>
        <w:numId w:val="18"/>
      </w:numPr>
      <w:spacing w:before="240" w:after="240"/>
      <w:outlineLvl w:val="5"/>
    </w:pPr>
  </w:style>
  <w:style w:type="paragraph" w:customStyle="1" w:styleId="HWLESchBLvl1">
    <w:name w:val="HWLE SchB Lvl 1"/>
    <w:basedOn w:val="Normal"/>
    <w:qFormat/>
    <w:rsid w:val="00E801B8"/>
    <w:pPr>
      <w:keepNext/>
      <w:numPr>
        <w:numId w:val="19"/>
      </w:numPr>
      <w:spacing w:before="240" w:after="240"/>
      <w:outlineLvl w:val="0"/>
    </w:pPr>
    <w:rPr>
      <w:rFonts w:ascii="Arial Bold" w:hAnsi="Arial Bold"/>
    </w:rPr>
  </w:style>
  <w:style w:type="paragraph" w:customStyle="1" w:styleId="HWLESchBLvl2">
    <w:name w:val="HWLE SchB Lvl 2"/>
    <w:basedOn w:val="Normal"/>
    <w:qFormat/>
    <w:rsid w:val="00E801B8"/>
    <w:pPr>
      <w:keepNext/>
      <w:numPr>
        <w:ilvl w:val="1"/>
        <w:numId w:val="19"/>
      </w:numPr>
      <w:spacing w:before="240" w:after="240"/>
      <w:outlineLvl w:val="1"/>
    </w:pPr>
    <w:rPr>
      <w:rFonts w:ascii="Arial Bold" w:hAnsi="Arial Bold"/>
    </w:rPr>
  </w:style>
  <w:style w:type="paragraph" w:customStyle="1" w:styleId="HWLESchBLvl3">
    <w:name w:val="HWLE SchB Lvl 3"/>
    <w:basedOn w:val="Normal"/>
    <w:qFormat/>
    <w:rsid w:val="00E801B8"/>
    <w:pPr>
      <w:numPr>
        <w:ilvl w:val="2"/>
        <w:numId w:val="19"/>
      </w:numPr>
      <w:spacing w:before="240" w:after="240"/>
      <w:outlineLvl w:val="2"/>
    </w:pPr>
  </w:style>
  <w:style w:type="paragraph" w:customStyle="1" w:styleId="HWLESchBLvl4">
    <w:name w:val="HWLE SchB Lvl 4"/>
    <w:basedOn w:val="Normal"/>
    <w:qFormat/>
    <w:rsid w:val="00E801B8"/>
    <w:pPr>
      <w:numPr>
        <w:ilvl w:val="3"/>
        <w:numId w:val="19"/>
      </w:numPr>
      <w:spacing w:before="240" w:after="240"/>
      <w:outlineLvl w:val="3"/>
    </w:pPr>
  </w:style>
  <w:style w:type="paragraph" w:customStyle="1" w:styleId="HWLESchBLvl5">
    <w:name w:val="HWLE SchB Lvl 5"/>
    <w:basedOn w:val="Normal"/>
    <w:qFormat/>
    <w:rsid w:val="00E801B8"/>
    <w:pPr>
      <w:numPr>
        <w:ilvl w:val="4"/>
        <w:numId w:val="19"/>
      </w:numPr>
      <w:spacing w:before="240" w:after="240"/>
      <w:outlineLvl w:val="4"/>
    </w:pPr>
  </w:style>
  <w:style w:type="paragraph" w:customStyle="1" w:styleId="HWLESchBLvl6">
    <w:name w:val="HWLE SchB Lvl 6"/>
    <w:basedOn w:val="Normal"/>
    <w:qFormat/>
    <w:rsid w:val="00E801B8"/>
    <w:pPr>
      <w:numPr>
        <w:ilvl w:val="5"/>
        <w:numId w:val="19"/>
      </w:numPr>
      <w:spacing w:before="240" w:after="240"/>
      <w:outlineLvl w:val="5"/>
    </w:pPr>
  </w:style>
  <w:style w:type="paragraph" w:customStyle="1" w:styleId="HWLETblALvl1">
    <w:name w:val="HWLE TblA Lvl 1"/>
    <w:basedOn w:val="Normal"/>
    <w:qFormat/>
    <w:rsid w:val="00E801B8"/>
    <w:pPr>
      <w:numPr>
        <w:numId w:val="6"/>
      </w:numPr>
      <w:spacing w:before="120" w:after="120"/>
      <w:outlineLvl w:val="0"/>
    </w:pPr>
  </w:style>
  <w:style w:type="paragraph" w:customStyle="1" w:styleId="HWLETblALvl2">
    <w:name w:val="HWLE TblA Lvl 2"/>
    <w:basedOn w:val="Normal"/>
    <w:qFormat/>
    <w:rsid w:val="00E801B8"/>
    <w:pPr>
      <w:numPr>
        <w:ilvl w:val="1"/>
        <w:numId w:val="6"/>
      </w:numPr>
      <w:spacing w:before="120" w:after="120"/>
      <w:outlineLvl w:val="1"/>
    </w:pPr>
  </w:style>
  <w:style w:type="paragraph" w:customStyle="1" w:styleId="HWLETblALvl3">
    <w:name w:val="HWLE TblA Lvl 3"/>
    <w:basedOn w:val="Normal"/>
    <w:qFormat/>
    <w:rsid w:val="00E801B8"/>
    <w:pPr>
      <w:numPr>
        <w:ilvl w:val="2"/>
        <w:numId w:val="6"/>
      </w:numPr>
      <w:spacing w:before="120" w:after="120"/>
      <w:outlineLvl w:val="2"/>
    </w:pPr>
  </w:style>
  <w:style w:type="paragraph" w:customStyle="1" w:styleId="HWLETblALvl4">
    <w:name w:val="HWLE TblA Lvl 4"/>
    <w:basedOn w:val="Normal"/>
    <w:qFormat/>
    <w:rsid w:val="00E801B8"/>
    <w:pPr>
      <w:numPr>
        <w:ilvl w:val="3"/>
        <w:numId w:val="6"/>
      </w:numPr>
      <w:spacing w:before="120" w:after="120"/>
      <w:ind w:left="2127" w:hanging="709"/>
      <w:outlineLvl w:val="3"/>
    </w:pPr>
  </w:style>
  <w:style w:type="paragraph" w:customStyle="1" w:styleId="HWLETblALvl5">
    <w:name w:val="HWLE TblA Lvl 5"/>
    <w:basedOn w:val="Normal"/>
    <w:qFormat/>
    <w:rsid w:val="00E801B8"/>
    <w:pPr>
      <w:numPr>
        <w:ilvl w:val="4"/>
        <w:numId w:val="6"/>
      </w:numPr>
      <w:spacing w:before="120" w:after="120"/>
      <w:outlineLvl w:val="4"/>
    </w:pPr>
  </w:style>
  <w:style w:type="paragraph" w:customStyle="1" w:styleId="HWLETblALvl6">
    <w:name w:val="HWLE TblA Lvl 6"/>
    <w:basedOn w:val="Normal"/>
    <w:qFormat/>
    <w:rsid w:val="00E801B8"/>
    <w:pPr>
      <w:numPr>
        <w:ilvl w:val="5"/>
        <w:numId w:val="6"/>
      </w:numPr>
      <w:spacing w:before="120" w:after="120"/>
      <w:outlineLvl w:val="5"/>
    </w:pPr>
  </w:style>
  <w:style w:type="paragraph" w:customStyle="1" w:styleId="HWLETblBLvl1">
    <w:name w:val="HWLE TblB Lvl 1"/>
    <w:basedOn w:val="Normal"/>
    <w:qFormat/>
    <w:rsid w:val="00E801B8"/>
    <w:pPr>
      <w:numPr>
        <w:numId w:val="7"/>
      </w:numPr>
      <w:spacing w:before="120" w:after="120"/>
      <w:outlineLvl w:val="0"/>
    </w:pPr>
  </w:style>
  <w:style w:type="paragraph" w:customStyle="1" w:styleId="HWLETblBLvl2">
    <w:name w:val="HWLE TblB Lvl 2"/>
    <w:basedOn w:val="Normal"/>
    <w:qFormat/>
    <w:rsid w:val="00E801B8"/>
    <w:pPr>
      <w:numPr>
        <w:ilvl w:val="1"/>
        <w:numId w:val="7"/>
      </w:numPr>
      <w:spacing w:before="120" w:after="120"/>
      <w:outlineLvl w:val="1"/>
    </w:pPr>
  </w:style>
  <w:style w:type="paragraph" w:customStyle="1" w:styleId="HWLETblBLvl3">
    <w:name w:val="HWLE TblB Lvl 3"/>
    <w:basedOn w:val="Normal"/>
    <w:qFormat/>
    <w:rsid w:val="00E801B8"/>
    <w:pPr>
      <w:numPr>
        <w:ilvl w:val="2"/>
        <w:numId w:val="7"/>
      </w:numPr>
      <w:spacing w:before="120" w:after="120"/>
      <w:outlineLvl w:val="2"/>
    </w:pPr>
  </w:style>
  <w:style w:type="paragraph" w:customStyle="1" w:styleId="HWLETblBLvl4">
    <w:name w:val="HWLE TblB Lvl 4"/>
    <w:basedOn w:val="Normal"/>
    <w:qFormat/>
    <w:rsid w:val="00E801B8"/>
    <w:pPr>
      <w:numPr>
        <w:ilvl w:val="3"/>
        <w:numId w:val="7"/>
      </w:numPr>
      <w:spacing w:before="120" w:after="120"/>
      <w:ind w:left="2127" w:hanging="709"/>
      <w:outlineLvl w:val="3"/>
    </w:pPr>
  </w:style>
  <w:style w:type="paragraph" w:customStyle="1" w:styleId="HWLETblBLvl5">
    <w:name w:val="HWLE TblB Lvl 5"/>
    <w:basedOn w:val="Normal"/>
    <w:qFormat/>
    <w:rsid w:val="00E801B8"/>
    <w:pPr>
      <w:numPr>
        <w:ilvl w:val="4"/>
        <w:numId w:val="7"/>
      </w:numPr>
      <w:spacing w:before="120" w:after="120"/>
      <w:outlineLvl w:val="4"/>
    </w:pPr>
  </w:style>
  <w:style w:type="paragraph" w:customStyle="1" w:styleId="HWLESchHead">
    <w:name w:val="HWLE Sch Head"/>
    <w:basedOn w:val="Normal"/>
    <w:next w:val="HWLEBodyText"/>
    <w:qFormat/>
    <w:rsid w:val="00E801B8"/>
    <w:pPr>
      <w:keepNext/>
      <w:pageBreakBefore/>
      <w:spacing w:before="240" w:after="600"/>
    </w:pPr>
    <w:rPr>
      <w:color w:val="898F4B"/>
      <w:sz w:val="30"/>
    </w:rPr>
  </w:style>
  <w:style w:type="paragraph" w:customStyle="1" w:styleId="HWLETblBullet1">
    <w:name w:val="HWLE Tbl Bullet 1"/>
    <w:basedOn w:val="Normal"/>
    <w:qFormat/>
    <w:rsid w:val="00E801B8"/>
    <w:pPr>
      <w:numPr>
        <w:numId w:val="8"/>
      </w:numPr>
      <w:spacing w:before="120" w:after="120"/>
      <w:outlineLvl w:val="0"/>
    </w:pPr>
  </w:style>
  <w:style w:type="paragraph" w:customStyle="1" w:styleId="HWLETblBullet2">
    <w:name w:val="HWLE Tbl Bullet 2"/>
    <w:basedOn w:val="Normal"/>
    <w:qFormat/>
    <w:rsid w:val="00E801B8"/>
    <w:pPr>
      <w:numPr>
        <w:ilvl w:val="1"/>
        <w:numId w:val="8"/>
      </w:numPr>
      <w:spacing w:before="120" w:after="120"/>
      <w:outlineLvl w:val="1"/>
    </w:pPr>
  </w:style>
  <w:style w:type="paragraph" w:customStyle="1" w:styleId="HWLETblBullet3">
    <w:name w:val="HWLE Tbl Bullet 3"/>
    <w:basedOn w:val="Normal"/>
    <w:qFormat/>
    <w:rsid w:val="00E801B8"/>
    <w:pPr>
      <w:numPr>
        <w:ilvl w:val="2"/>
        <w:numId w:val="8"/>
      </w:numPr>
      <w:spacing w:before="120" w:after="120"/>
      <w:ind w:left="2127" w:hanging="709"/>
      <w:outlineLvl w:val="2"/>
    </w:pPr>
  </w:style>
  <w:style w:type="paragraph" w:customStyle="1" w:styleId="HWLECoverAnd">
    <w:name w:val="HWLE Cover And"/>
    <w:basedOn w:val="Normal"/>
    <w:next w:val="HWLECoverParty"/>
    <w:rsid w:val="00E801B8"/>
    <w:pPr>
      <w:spacing w:before="240" w:after="240"/>
      <w:jc w:val="right"/>
    </w:pPr>
    <w:rPr>
      <w:rFonts w:eastAsia="Times New Roman" w:cs="Arial"/>
      <w:szCs w:val="20"/>
    </w:rPr>
  </w:style>
  <w:style w:type="paragraph" w:customStyle="1" w:styleId="HWLECoverBanner">
    <w:name w:val="HWLE Cover Banner"/>
    <w:basedOn w:val="Normal"/>
    <w:next w:val="HWLECoverParty"/>
    <w:rsid w:val="00E801B8"/>
    <w:pPr>
      <w:spacing w:before="1800" w:after="240"/>
      <w:jc w:val="right"/>
    </w:pPr>
    <w:rPr>
      <w:rFonts w:eastAsia="Times New Roman" w:cs="Arial"/>
      <w:color w:val="57584F"/>
      <w:sz w:val="22"/>
      <w:szCs w:val="20"/>
    </w:rPr>
  </w:style>
  <w:style w:type="paragraph" w:customStyle="1" w:styleId="HWLECoverDate">
    <w:name w:val="HWLE Cover Date"/>
    <w:basedOn w:val="Normal"/>
    <w:next w:val="Normal"/>
    <w:rsid w:val="00E801B8"/>
    <w:pPr>
      <w:spacing w:before="240" w:after="240"/>
      <w:jc w:val="right"/>
    </w:pPr>
    <w:rPr>
      <w:rFonts w:eastAsia="Times New Roman" w:cs="Arial"/>
      <w:color w:val="57584F"/>
      <w:sz w:val="22"/>
      <w:szCs w:val="20"/>
    </w:rPr>
  </w:style>
  <w:style w:type="paragraph" w:customStyle="1" w:styleId="HWLECoverParty">
    <w:name w:val="HWLE Cover Party"/>
    <w:basedOn w:val="Normal"/>
    <w:next w:val="HWLECoverAnd"/>
    <w:rsid w:val="00E801B8"/>
    <w:pPr>
      <w:spacing w:before="240" w:after="240"/>
      <w:jc w:val="right"/>
    </w:pPr>
    <w:rPr>
      <w:rFonts w:ascii="Arial Bold" w:eastAsia="Times New Roman" w:hAnsi="Arial Bold" w:cs="Arial"/>
      <w:color w:val="57584F"/>
      <w:sz w:val="24"/>
      <w:szCs w:val="20"/>
    </w:rPr>
  </w:style>
  <w:style w:type="paragraph" w:customStyle="1" w:styleId="HWLECoverSubtitle">
    <w:name w:val="HWLE Cover Subtitle"/>
    <w:basedOn w:val="Normal"/>
    <w:next w:val="HWLECoverParty"/>
    <w:rsid w:val="00E801B8"/>
    <w:pPr>
      <w:spacing w:before="600" w:after="600"/>
      <w:jc w:val="right"/>
    </w:pPr>
    <w:rPr>
      <w:rFonts w:ascii="Arial Bold" w:eastAsia="Times New Roman" w:hAnsi="Arial Bold" w:cs="Arial"/>
      <w:color w:val="57584F"/>
      <w:sz w:val="30"/>
      <w:szCs w:val="20"/>
    </w:rPr>
  </w:style>
  <w:style w:type="paragraph" w:customStyle="1" w:styleId="HWLECoverTitle">
    <w:name w:val="HWLE Cover Title"/>
    <w:basedOn w:val="Normal"/>
    <w:next w:val="HWLECoverParty"/>
    <w:rsid w:val="00E801B8"/>
    <w:pPr>
      <w:spacing w:before="2400" w:after="600"/>
      <w:jc w:val="right"/>
    </w:pPr>
    <w:rPr>
      <w:rFonts w:eastAsia="Times New Roman" w:cs="Arial"/>
      <w:color w:val="898F4B"/>
      <w:sz w:val="36"/>
      <w:szCs w:val="36"/>
    </w:rPr>
  </w:style>
  <w:style w:type="paragraph" w:customStyle="1" w:styleId="HWLEHiddenText">
    <w:name w:val="HWLE Hidden Text"/>
    <w:basedOn w:val="Normal"/>
    <w:next w:val="HWLEBodyText"/>
    <w:qFormat/>
    <w:rsid w:val="00E801B8"/>
    <w:pPr>
      <w:spacing w:before="240" w:after="240"/>
    </w:pPr>
    <w:rPr>
      <w:rFonts w:eastAsia="Times New Roman" w:cs="Arial"/>
      <w:vanish/>
      <w:color w:val="C00000"/>
      <w:szCs w:val="20"/>
    </w:rPr>
  </w:style>
  <w:style w:type="paragraph" w:customStyle="1" w:styleId="HWLEOfficeDetails">
    <w:name w:val="HWLE Office Details"/>
    <w:basedOn w:val="Normal"/>
    <w:qFormat/>
    <w:rsid w:val="00E801B8"/>
    <w:pPr>
      <w:spacing w:line="240" w:lineRule="auto"/>
    </w:pPr>
    <w:rPr>
      <w:rFonts w:ascii="TheSans" w:eastAsia="Times New Roman" w:hAnsi="TheSans" w:cs="Arial"/>
      <w:sz w:val="12"/>
      <w:szCs w:val="20"/>
    </w:rPr>
  </w:style>
  <w:style w:type="paragraph" w:customStyle="1" w:styleId="HWLEOurRef">
    <w:name w:val="HWLE Our Ref"/>
    <w:basedOn w:val="Normal"/>
    <w:next w:val="Normal"/>
    <w:rsid w:val="00E801B8"/>
    <w:pPr>
      <w:spacing w:before="240"/>
    </w:pPr>
    <w:rPr>
      <w:rFonts w:eastAsia="Times New Roman" w:cs="Arial"/>
      <w:sz w:val="16"/>
      <w:szCs w:val="16"/>
    </w:rPr>
  </w:style>
  <w:style w:type="paragraph" w:customStyle="1" w:styleId="HWLESchSubhead">
    <w:name w:val="HWLE Sch Subhead"/>
    <w:basedOn w:val="Normal"/>
    <w:next w:val="HWLEBodyText"/>
    <w:rsid w:val="00E801B8"/>
    <w:pPr>
      <w:keepNext/>
      <w:spacing w:before="240" w:after="240"/>
    </w:pPr>
    <w:rPr>
      <w:rFonts w:eastAsia="Times New Roman" w:cs="Arial"/>
      <w:color w:val="57584F"/>
      <w:sz w:val="24"/>
    </w:rPr>
  </w:style>
  <w:style w:type="paragraph" w:customStyle="1" w:styleId="HWLETblBodyText">
    <w:name w:val="HWLE Tbl Body Text"/>
    <w:basedOn w:val="Normal"/>
    <w:qFormat/>
    <w:rsid w:val="00E801B8"/>
    <w:pPr>
      <w:spacing w:before="120" w:after="120"/>
    </w:pPr>
    <w:rPr>
      <w:rFonts w:eastAsia="Times New Roman" w:cs="Arial"/>
      <w:szCs w:val="20"/>
    </w:rPr>
  </w:style>
  <w:style w:type="paragraph" w:customStyle="1" w:styleId="HWLETblHead">
    <w:name w:val="HWLE Tbl Head"/>
    <w:basedOn w:val="Normal"/>
    <w:rsid w:val="00E801B8"/>
    <w:pPr>
      <w:spacing w:before="120" w:after="120"/>
      <w:jc w:val="center"/>
    </w:pPr>
    <w:rPr>
      <w:rFonts w:ascii="Arial Bold" w:eastAsia="Times New Roman" w:hAnsi="Arial Bold" w:cs="Arial"/>
      <w:szCs w:val="20"/>
    </w:rPr>
  </w:style>
  <w:style w:type="paragraph" w:customStyle="1" w:styleId="HWLETblIndent">
    <w:name w:val="HWLE Tbl Indent"/>
    <w:basedOn w:val="Normal"/>
    <w:rsid w:val="00E801B8"/>
    <w:pPr>
      <w:spacing w:before="120" w:after="120"/>
      <w:ind w:left="709"/>
    </w:pPr>
    <w:rPr>
      <w:rFonts w:eastAsia="Times New Roman" w:cs="Arial"/>
      <w:szCs w:val="20"/>
    </w:rPr>
  </w:style>
  <w:style w:type="paragraph" w:customStyle="1" w:styleId="HWLEYourRef">
    <w:name w:val="HWLE Your Ref"/>
    <w:basedOn w:val="Normal"/>
    <w:next w:val="Normal"/>
    <w:qFormat/>
    <w:rsid w:val="00E801B8"/>
    <w:pPr>
      <w:ind w:left="851" w:hanging="851"/>
    </w:pPr>
    <w:rPr>
      <w:rFonts w:eastAsia="Times New Roman" w:cs="Arial"/>
      <w:sz w:val="16"/>
      <w:szCs w:val="20"/>
    </w:rPr>
  </w:style>
  <w:style w:type="paragraph" w:customStyle="1" w:styleId="HWLEHead">
    <w:name w:val="HWLE Head"/>
    <w:basedOn w:val="Normal"/>
    <w:next w:val="HWLEBodyText"/>
    <w:rsid w:val="009C190F"/>
    <w:pPr>
      <w:keepNext/>
      <w:spacing w:before="360" w:after="240"/>
      <w:contextualSpacing/>
      <w:jc w:val="center"/>
    </w:pPr>
    <w:rPr>
      <w:rFonts w:ascii="Arial Bold" w:eastAsia="Times New Roman" w:hAnsi="Arial Bold" w:cs="Arial"/>
      <w:bCs/>
      <w:sz w:val="24"/>
      <w:szCs w:val="28"/>
    </w:rPr>
  </w:style>
  <w:style w:type="paragraph" w:styleId="TOC2">
    <w:name w:val="toc 2"/>
    <w:basedOn w:val="Normal"/>
    <w:next w:val="Normal"/>
    <w:uiPriority w:val="39"/>
    <w:rsid w:val="00E801B8"/>
    <w:pPr>
      <w:pBdr>
        <w:bottom w:val="single" w:sz="4" w:space="6" w:color="auto"/>
        <w:between w:val="single" w:sz="4" w:space="1" w:color="auto"/>
      </w:pBdr>
      <w:tabs>
        <w:tab w:val="left" w:pos="1418"/>
        <w:tab w:val="right" w:pos="8222"/>
      </w:tabs>
      <w:spacing w:before="240" w:after="120"/>
      <w:ind w:left="1418" w:hanging="709"/>
    </w:pPr>
    <w:rPr>
      <w:rFonts w:ascii="Arial Bold" w:eastAsia="Times New Roman" w:hAnsi="Arial Bold" w:cs="Arial Bold"/>
      <w:bCs/>
      <w:noProof/>
      <w:szCs w:val="20"/>
    </w:rPr>
  </w:style>
  <w:style w:type="paragraph" w:styleId="TOC3">
    <w:name w:val="toc 3"/>
    <w:basedOn w:val="Normal"/>
    <w:next w:val="Normal"/>
    <w:uiPriority w:val="39"/>
    <w:rsid w:val="00E801B8"/>
    <w:pPr>
      <w:tabs>
        <w:tab w:val="left" w:pos="2126"/>
        <w:tab w:val="right" w:pos="8222"/>
      </w:tabs>
      <w:spacing w:after="120"/>
      <w:ind w:left="2127" w:right="1134" w:hanging="709"/>
    </w:pPr>
    <w:rPr>
      <w:rFonts w:eastAsia="Times New Roman" w:cs="Arial"/>
      <w:noProof/>
      <w:szCs w:val="20"/>
    </w:rPr>
  </w:style>
  <w:style w:type="paragraph" w:customStyle="1" w:styleId="HWLEHeadTOC">
    <w:name w:val="HWLE Head TOC"/>
    <w:basedOn w:val="HWLEHead"/>
    <w:next w:val="HWLEBodyText"/>
    <w:rsid w:val="00E801B8"/>
  </w:style>
  <w:style w:type="paragraph" w:customStyle="1" w:styleId="HWLESubhead">
    <w:name w:val="HWLE Subhead"/>
    <w:basedOn w:val="Normal"/>
    <w:next w:val="HWLEBodyText"/>
    <w:rsid w:val="00E801B8"/>
    <w:pPr>
      <w:keepNext/>
      <w:spacing w:before="240" w:after="240"/>
    </w:pPr>
    <w:rPr>
      <w:rFonts w:ascii="Arial Bold" w:eastAsia="Times New Roman" w:hAnsi="Arial Bold" w:cs="Arial Bold"/>
      <w:bCs/>
      <w:szCs w:val="24"/>
    </w:rPr>
  </w:style>
  <w:style w:type="paragraph" w:customStyle="1" w:styleId="HWLELvl2nohead">
    <w:name w:val="HWLE Lvl 2 (no head)"/>
    <w:basedOn w:val="HWLELvl2"/>
    <w:qFormat/>
    <w:rsid w:val="00E801B8"/>
  </w:style>
  <w:style w:type="paragraph" w:customStyle="1" w:styleId="HWLESchBLvl2nohead">
    <w:name w:val="HWLE SchB Lvl 2 (no head)"/>
    <w:basedOn w:val="HWLESchBLvl2"/>
    <w:qFormat/>
    <w:rsid w:val="00E801B8"/>
    <w:pPr>
      <w:keepNext w:val="0"/>
    </w:pPr>
    <w:rPr>
      <w:rFonts w:ascii="Arial" w:hAnsi="Arial"/>
    </w:rPr>
  </w:style>
  <w:style w:type="paragraph" w:customStyle="1" w:styleId="HWLESchHeadmulti">
    <w:name w:val="HWLE Sch Head (multi)"/>
    <w:basedOn w:val="Normal"/>
    <w:next w:val="HWLEBodyText"/>
    <w:rsid w:val="00E801B8"/>
    <w:pPr>
      <w:pageBreakBefore/>
      <w:numPr>
        <w:numId w:val="17"/>
      </w:numPr>
      <w:spacing w:before="240" w:after="600"/>
    </w:pPr>
    <w:rPr>
      <w:rFonts w:eastAsia="Times New Roman" w:cs="Arial"/>
      <w:bCs/>
      <w:color w:val="898F4B"/>
      <w:sz w:val="30"/>
      <w:szCs w:val="24"/>
    </w:rPr>
  </w:style>
  <w:style w:type="character" w:customStyle="1" w:styleId="HWLESchALvl3Char">
    <w:name w:val="HWLE SchA Lvl 3 Char"/>
    <w:link w:val="HWLESchALvl3"/>
    <w:rsid w:val="00E801B8"/>
    <w:rPr>
      <w:rFonts w:ascii="Arial" w:hAnsi="Arial"/>
      <w:sz w:val="20"/>
    </w:rPr>
  </w:style>
  <w:style w:type="paragraph" w:styleId="EndnoteText">
    <w:name w:val="endnote text"/>
    <w:basedOn w:val="Normal"/>
    <w:link w:val="EndnoteTextChar"/>
    <w:uiPriority w:val="99"/>
    <w:semiHidden/>
    <w:unhideWhenUsed/>
    <w:rsid w:val="00E801B8"/>
    <w:pPr>
      <w:spacing w:line="240" w:lineRule="auto"/>
    </w:pPr>
    <w:rPr>
      <w:sz w:val="16"/>
      <w:szCs w:val="20"/>
    </w:rPr>
  </w:style>
  <w:style w:type="character" w:customStyle="1" w:styleId="EndnoteTextChar">
    <w:name w:val="Endnote Text Char"/>
    <w:basedOn w:val="DefaultParagraphFont"/>
    <w:link w:val="EndnoteText"/>
    <w:uiPriority w:val="99"/>
    <w:semiHidden/>
    <w:rsid w:val="00E801B8"/>
    <w:rPr>
      <w:rFonts w:ascii="Arial" w:hAnsi="Arial"/>
      <w:sz w:val="16"/>
      <w:szCs w:val="20"/>
    </w:rPr>
  </w:style>
  <w:style w:type="paragraph" w:styleId="FootnoteText">
    <w:name w:val="footnote text"/>
    <w:basedOn w:val="Normal"/>
    <w:link w:val="FootnoteTextChar"/>
    <w:uiPriority w:val="99"/>
    <w:semiHidden/>
    <w:unhideWhenUsed/>
    <w:rsid w:val="00E801B8"/>
    <w:pPr>
      <w:spacing w:line="240" w:lineRule="auto"/>
    </w:pPr>
    <w:rPr>
      <w:sz w:val="16"/>
      <w:szCs w:val="20"/>
    </w:rPr>
  </w:style>
  <w:style w:type="character" w:customStyle="1" w:styleId="FootnoteTextChar">
    <w:name w:val="Footnote Text Char"/>
    <w:basedOn w:val="DefaultParagraphFont"/>
    <w:link w:val="FootnoteText"/>
    <w:uiPriority w:val="99"/>
    <w:semiHidden/>
    <w:rsid w:val="00E801B8"/>
    <w:rPr>
      <w:rFonts w:ascii="Arial" w:hAnsi="Arial"/>
      <w:sz w:val="16"/>
      <w:szCs w:val="20"/>
    </w:rPr>
  </w:style>
  <w:style w:type="table" w:customStyle="1" w:styleId="HWLETable">
    <w:name w:val="HWLE Table"/>
    <w:basedOn w:val="TableNormal"/>
    <w:uiPriority w:val="99"/>
    <w:rsid w:val="00E801B8"/>
    <w:pPr>
      <w:spacing w:before="240" w:after="240" w:line="260" w:lineRule="atLeast"/>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cPr>
        <w:shd w:val="clear" w:color="auto" w:fill="BFBFBF" w:themeFill="background1" w:themeFillShade="BF"/>
      </w:tcPr>
    </w:tblStylePr>
  </w:style>
  <w:style w:type="paragraph" w:styleId="TOC1">
    <w:name w:val="toc 1"/>
    <w:basedOn w:val="Normal"/>
    <w:next w:val="Normal"/>
    <w:autoRedefine/>
    <w:uiPriority w:val="39"/>
    <w:semiHidden/>
    <w:unhideWhenUsed/>
    <w:rsid w:val="00E801B8"/>
    <w:pPr>
      <w:spacing w:after="100"/>
    </w:pPr>
  </w:style>
  <w:style w:type="paragraph" w:styleId="TOC4">
    <w:name w:val="toc 4"/>
    <w:basedOn w:val="Normal"/>
    <w:next w:val="Normal"/>
    <w:autoRedefine/>
    <w:uiPriority w:val="39"/>
    <w:semiHidden/>
    <w:unhideWhenUsed/>
    <w:rsid w:val="00E801B8"/>
    <w:pPr>
      <w:spacing w:after="100"/>
      <w:ind w:left="600"/>
    </w:pPr>
  </w:style>
  <w:style w:type="paragraph" w:styleId="TOC5">
    <w:name w:val="toc 5"/>
    <w:basedOn w:val="Normal"/>
    <w:next w:val="Normal"/>
    <w:autoRedefine/>
    <w:uiPriority w:val="39"/>
    <w:semiHidden/>
    <w:unhideWhenUsed/>
    <w:rsid w:val="00E801B8"/>
    <w:pPr>
      <w:spacing w:after="100"/>
      <w:ind w:left="800"/>
    </w:pPr>
  </w:style>
  <w:style w:type="paragraph" w:styleId="TOC6">
    <w:name w:val="toc 6"/>
    <w:basedOn w:val="Normal"/>
    <w:next w:val="Normal"/>
    <w:autoRedefine/>
    <w:uiPriority w:val="39"/>
    <w:semiHidden/>
    <w:unhideWhenUsed/>
    <w:rsid w:val="00E801B8"/>
    <w:pPr>
      <w:spacing w:after="100"/>
      <w:ind w:left="1000"/>
    </w:pPr>
  </w:style>
  <w:style w:type="paragraph" w:styleId="TOC7">
    <w:name w:val="toc 7"/>
    <w:basedOn w:val="Normal"/>
    <w:next w:val="Normal"/>
    <w:autoRedefine/>
    <w:uiPriority w:val="39"/>
    <w:semiHidden/>
    <w:unhideWhenUsed/>
    <w:rsid w:val="00E801B8"/>
    <w:pPr>
      <w:spacing w:after="100"/>
      <w:ind w:left="1200"/>
    </w:pPr>
  </w:style>
  <w:style w:type="paragraph" w:styleId="TOC8">
    <w:name w:val="toc 8"/>
    <w:basedOn w:val="Normal"/>
    <w:next w:val="Normal"/>
    <w:autoRedefine/>
    <w:uiPriority w:val="39"/>
    <w:semiHidden/>
    <w:unhideWhenUsed/>
    <w:rsid w:val="00E801B8"/>
    <w:pPr>
      <w:spacing w:after="100"/>
      <w:ind w:left="1400"/>
    </w:pPr>
  </w:style>
  <w:style w:type="paragraph" w:styleId="TOC9">
    <w:name w:val="toc 9"/>
    <w:basedOn w:val="Normal"/>
    <w:next w:val="Normal"/>
    <w:autoRedefine/>
    <w:uiPriority w:val="39"/>
    <w:semiHidden/>
    <w:unhideWhenUsed/>
    <w:rsid w:val="00E801B8"/>
    <w:pPr>
      <w:spacing w:after="100"/>
      <w:ind w:left="1600"/>
    </w:pPr>
  </w:style>
  <w:style w:type="table" w:customStyle="1" w:styleId="HWLETableComment">
    <w:name w:val="HWLE Table Comment"/>
    <w:basedOn w:val="TableNormal"/>
    <w:uiPriority w:val="99"/>
    <w:rsid w:val="009C190F"/>
    <w:pPr>
      <w:spacing w:after="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tblBorders>
    </w:tblPr>
    <w:tcPr>
      <w:shd w:val="clear" w:color="auto" w:fill="9BFFFF"/>
    </w:tcPr>
  </w:style>
  <w:style w:type="character" w:styleId="UnresolvedMention">
    <w:name w:val="Unresolved Mention"/>
    <w:basedOn w:val="DefaultParagraphFont"/>
    <w:uiPriority w:val="99"/>
    <w:semiHidden/>
    <w:unhideWhenUsed/>
    <w:rsid w:val="00045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3744">
      <w:bodyDiv w:val="1"/>
      <w:marLeft w:val="0"/>
      <w:marRight w:val="0"/>
      <w:marTop w:val="0"/>
      <w:marBottom w:val="0"/>
      <w:divBdr>
        <w:top w:val="none" w:sz="0" w:space="0" w:color="auto"/>
        <w:left w:val="none" w:sz="0" w:space="0" w:color="auto"/>
        <w:bottom w:val="none" w:sz="0" w:space="0" w:color="auto"/>
        <w:right w:val="none" w:sz="0" w:space="0" w:color="auto"/>
      </w:divBdr>
      <w:divsChild>
        <w:div w:id="1909997189">
          <w:marLeft w:val="0"/>
          <w:marRight w:val="0"/>
          <w:marTop w:val="0"/>
          <w:marBottom w:val="0"/>
          <w:divBdr>
            <w:top w:val="none" w:sz="0" w:space="0" w:color="auto"/>
            <w:left w:val="none" w:sz="0" w:space="0" w:color="auto"/>
            <w:bottom w:val="none" w:sz="0" w:space="0" w:color="auto"/>
            <w:right w:val="none" w:sz="0" w:space="0" w:color="auto"/>
          </w:divBdr>
          <w:divsChild>
            <w:div w:id="1489590548">
              <w:marLeft w:val="0"/>
              <w:marRight w:val="0"/>
              <w:marTop w:val="0"/>
              <w:marBottom w:val="0"/>
              <w:divBdr>
                <w:top w:val="none" w:sz="0" w:space="0" w:color="auto"/>
                <w:left w:val="none" w:sz="0" w:space="0" w:color="auto"/>
                <w:bottom w:val="none" w:sz="0" w:space="0" w:color="auto"/>
                <w:right w:val="none" w:sz="0" w:space="0" w:color="auto"/>
              </w:divBdr>
              <w:divsChild>
                <w:div w:id="1348827120">
                  <w:marLeft w:val="0"/>
                  <w:marRight w:val="0"/>
                  <w:marTop w:val="0"/>
                  <w:marBottom w:val="0"/>
                  <w:divBdr>
                    <w:top w:val="none" w:sz="0" w:space="0" w:color="auto"/>
                    <w:left w:val="none" w:sz="0" w:space="0" w:color="auto"/>
                    <w:bottom w:val="none" w:sz="0" w:space="0" w:color="auto"/>
                    <w:right w:val="none" w:sz="0" w:space="0" w:color="auto"/>
                  </w:divBdr>
                  <w:divsChild>
                    <w:div w:id="984235625">
                      <w:marLeft w:val="0"/>
                      <w:marRight w:val="0"/>
                      <w:marTop w:val="0"/>
                      <w:marBottom w:val="0"/>
                      <w:divBdr>
                        <w:top w:val="none" w:sz="0" w:space="0" w:color="auto"/>
                        <w:left w:val="none" w:sz="0" w:space="0" w:color="auto"/>
                        <w:bottom w:val="none" w:sz="0" w:space="0" w:color="auto"/>
                        <w:right w:val="none" w:sz="0" w:space="0" w:color="auto"/>
                      </w:divBdr>
                      <w:divsChild>
                        <w:div w:id="937450924">
                          <w:marLeft w:val="0"/>
                          <w:marRight w:val="0"/>
                          <w:marTop w:val="0"/>
                          <w:marBottom w:val="0"/>
                          <w:divBdr>
                            <w:top w:val="none" w:sz="0" w:space="0" w:color="auto"/>
                            <w:left w:val="none" w:sz="0" w:space="0" w:color="auto"/>
                            <w:bottom w:val="none" w:sz="0" w:space="0" w:color="auto"/>
                            <w:right w:val="none" w:sz="0" w:space="0" w:color="auto"/>
                          </w:divBdr>
                          <w:divsChild>
                            <w:div w:id="1736510296">
                              <w:marLeft w:val="0"/>
                              <w:marRight w:val="0"/>
                              <w:marTop w:val="0"/>
                              <w:marBottom w:val="0"/>
                              <w:divBdr>
                                <w:top w:val="none" w:sz="0" w:space="0" w:color="auto"/>
                                <w:left w:val="none" w:sz="0" w:space="0" w:color="auto"/>
                                <w:bottom w:val="none" w:sz="0" w:space="0" w:color="auto"/>
                                <w:right w:val="none" w:sz="0" w:space="0" w:color="auto"/>
                              </w:divBdr>
                              <w:divsChild>
                                <w:div w:id="2049599194">
                                  <w:marLeft w:val="0"/>
                                  <w:marRight w:val="0"/>
                                  <w:marTop w:val="0"/>
                                  <w:marBottom w:val="0"/>
                                  <w:divBdr>
                                    <w:top w:val="none" w:sz="0" w:space="0" w:color="auto"/>
                                    <w:left w:val="none" w:sz="0" w:space="0" w:color="auto"/>
                                    <w:bottom w:val="none" w:sz="0" w:space="0" w:color="auto"/>
                                    <w:right w:val="none" w:sz="0" w:space="0" w:color="auto"/>
                                  </w:divBdr>
                                  <w:divsChild>
                                    <w:div w:id="1581407438">
                                      <w:marLeft w:val="0"/>
                                      <w:marRight w:val="0"/>
                                      <w:marTop w:val="0"/>
                                      <w:marBottom w:val="0"/>
                                      <w:divBdr>
                                        <w:top w:val="none" w:sz="0" w:space="0" w:color="auto"/>
                                        <w:left w:val="none" w:sz="0" w:space="0" w:color="auto"/>
                                        <w:bottom w:val="none" w:sz="0" w:space="0" w:color="auto"/>
                                        <w:right w:val="none" w:sz="0" w:space="0" w:color="auto"/>
                                      </w:divBdr>
                                      <w:divsChild>
                                        <w:div w:id="633877223">
                                          <w:marLeft w:val="0"/>
                                          <w:marRight w:val="0"/>
                                          <w:marTop w:val="0"/>
                                          <w:marBottom w:val="0"/>
                                          <w:divBdr>
                                            <w:top w:val="none" w:sz="0" w:space="0" w:color="auto"/>
                                            <w:left w:val="none" w:sz="0" w:space="0" w:color="auto"/>
                                            <w:bottom w:val="none" w:sz="0" w:space="0" w:color="auto"/>
                                            <w:right w:val="none" w:sz="0" w:space="0" w:color="auto"/>
                                          </w:divBdr>
                                          <w:divsChild>
                                            <w:div w:id="487333250">
                                              <w:marLeft w:val="0"/>
                                              <w:marRight w:val="0"/>
                                              <w:marTop w:val="0"/>
                                              <w:marBottom w:val="0"/>
                                              <w:divBdr>
                                                <w:top w:val="none" w:sz="0" w:space="0" w:color="auto"/>
                                                <w:left w:val="none" w:sz="0" w:space="0" w:color="auto"/>
                                                <w:bottom w:val="none" w:sz="0" w:space="0" w:color="auto"/>
                                                <w:right w:val="none" w:sz="0" w:space="0" w:color="auto"/>
                                              </w:divBdr>
                                              <w:divsChild>
                                                <w:div w:id="1563713870">
                                                  <w:marLeft w:val="0"/>
                                                  <w:marRight w:val="0"/>
                                                  <w:marTop w:val="0"/>
                                                  <w:marBottom w:val="0"/>
                                                  <w:divBdr>
                                                    <w:top w:val="none" w:sz="0" w:space="0" w:color="auto"/>
                                                    <w:left w:val="none" w:sz="0" w:space="0" w:color="auto"/>
                                                    <w:bottom w:val="none" w:sz="0" w:space="0" w:color="auto"/>
                                                    <w:right w:val="none" w:sz="0" w:space="0" w:color="auto"/>
                                                  </w:divBdr>
                                                  <w:divsChild>
                                                    <w:div w:id="650522586">
                                                      <w:marLeft w:val="0"/>
                                                      <w:marRight w:val="0"/>
                                                      <w:marTop w:val="0"/>
                                                      <w:marBottom w:val="0"/>
                                                      <w:divBdr>
                                                        <w:top w:val="none" w:sz="0" w:space="0" w:color="auto"/>
                                                        <w:left w:val="none" w:sz="0" w:space="0" w:color="auto"/>
                                                        <w:bottom w:val="none" w:sz="0" w:space="0" w:color="auto"/>
                                                        <w:right w:val="none" w:sz="0" w:space="0" w:color="auto"/>
                                                      </w:divBdr>
                                                      <w:divsChild>
                                                        <w:div w:id="8682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667053">
      <w:bodyDiv w:val="1"/>
      <w:marLeft w:val="0"/>
      <w:marRight w:val="0"/>
      <w:marTop w:val="0"/>
      <w:marBottom w:val="0"/>
      <w:divBdr>
        <w:top w:val="none" w:sz="0" w:space="0" w:color="auto"/>
        <w:left w:val="none" w:sz="0" w:space="0" w:color="auto"/>
        <w:bottom w:val="none" w:sz="0" w:space="0" w:color="auto"/>
        <w:right w:val="none" w:sz="0" w:space="0" w:color="auto"/>
      </w:divBdr>
    </w:div>
    <w:div w:id="560480163">
      <w:bodyDiv w:val="1"/>
      <w:marLeft w:val="0"/>
      <w:marRight w:val="0"/>
      <w:marTop w:val="0"/>
      <w:marBottom w:val="0"/>
      <w:divBdr>
        <w:top w:val="none" w:sz="0" w:space="0" w:color="auto"/>
        <w:left w:val="none" w:sz="0" w:space="0" w:color="auto"/>
        <w:bottom w:val="none" w:sz="0" w:space="0" w:color="auto"/>
        <w:right w:val="none" w:sz="0" w:space="0" w:color="auto"/>
      </w:divBdr>
    </w:div>
    <w:div w:id="986473148">
      <w:bodyDiv w:val="1"/>
      <w:marLeft w:val="0"/>
      <w:marRight w:val="0"/>
      <w:marTop w:val="0"/>
      <w:marBottom w:val="0"/>
      <w:divBdr>
        <w:top w:val="none" w:sz="0" w:space="0" w:color="auto"/>
        <w:left w:val="none" w:sz="0" w:space="0" w:color="auto"/>
        <w:bottom w:val="none" w:sz="0" w:space="0" w:color="auto"/>
        <w:right w:val="none" w:sz="0" w:space="0" w:color="auto"/>
      </w:divBdr>
    </w:div>
    <w:div w:id="1144933808">
      <w:bodyDiv w:val="1"/>
      <w:marLeft w:val="0"/>
      <w:marRight w:val="0"/>
      <w:marTop w:val="0"/>
      <w:marBottom w:val="0"/>
      <w:divBdr>
        <w:top w:val="none" w:sz="0" w:space="0" w:color="auto"/>
        <w:left w:val="none" w:sz="0" w:space="0" w:color="auto"/>
        <w:bottom w:val="none" w:sz="0" w:space="0" w:color="auto"/>
        <w:right w:val="none" w:sz="0" w:space="0" w:color="auto"/>
      </w:divBdr>
    </w:div>
    <w:div w:id="1424456517">
      <w:bodyDiv w:val="1"/>
      <w:marLeft w:val="0"/>
      <w:marRight w:val="0"/>
      <w:marTop w:val="0"/>
      <w:marBottom w:val="0"/>
      <w:divBdr>
        <w:top w:val="none" w:sz="0" w:space="0" w:color="auto"/>
        <w:left w:val="none" w:sz="0" w:space="0" w:color="auto"/>
        <w:bottom w:val="none" w:sz="0" w:space="0" w:color="auto"/>
        <w:right w:val="none" w:sz="0" w:space="0" w:color="auto"/>
      </w:divBdr>
    </w:div>
    <w:div w:id="1724870657">
      <w:bodyDiv w:val="1"/>
      <w:marLeft w:val="0"/>
      <w:marRight w:val="0"/>
      <w:marTop w:val="0"/>
      <w:marBottom w:val="0"/>
      <w:divBdr>
        <w:top w:val="none" w:sz="0" w:space="0" w:color="auto"/>
        <w:left w:val="none" w:sz="0" w:space="0" w:color="auto"/>
        <w:bottom w:val="none" w:sz="0" w:space="0" w:color="auto"/>
        <w:right w:val="none" w:sz="0" w:space="0" w:color="auto"/>
      </w:divBdr>
    </w:div>
    <w:div w:id="1937591853">
      <w:bodyDiv w:val="1"/>
      <w:marLeft w:val="0"/>
      <w:marRight w:val="0"/>
      <w:marTop w:val="0"/>
      <w:marBottom w:val="0"/>
      <w:divBdr>
        <w:top w:val="none" w:sz="0" w:space="0" w:color="auto"/>
        <w:left w:val="none" w:sz="0" w:space="0" w:color="auto"/>
        <w:bottom w:val="none" w:sz="0" w:space="0" w:color="auto"/>
        <w:right w:val="none" w:sz="0" w:space="0" w:color="auto"/>
      </w:divBdr>
    </w:div>
    <w:div w:id="2106726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denrisevill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evpask.com.au/privacy-policy/" TargetMode="External"/><Relationship Id="rId4" Type="http://schemas.openxmlformats.org/officeDocument/2006/relationships/settings" Target="settings.xml"/><Relationship Id="rId9" Type="http://schemas.openxmlformats.org/officeDocument/2006/relationships/hyperlink" Target="https://www.instagram.com/edenrisevillageberwi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Georgie Cruickshank</cp:lastModifiedBy>
  <cp:revision>3</cp:revision>
  <cp:lastPrinted>2022-10-15T03:56:00Z</cp:lastPrinted>
  <dcterms:created xsi:type="dcterms:W3CDTF">2023-11-23T00:25:00Z</dcterms:created>
  <dcterms:modified xsi:type="dcterms:W3CDTF">2023-11-23T00:33:00Z</dcterms:modified>
</cp:coreProperties>
</file>